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B3" w:rsidRDefault="00CD50C3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用音乐游戏感化学生</w:t>
      </w:r>
      <w:r>
        <w:rPr>
          <w:rFonts w:ascii="宋体" w:hAnsi="宋体" w:cs="宋体" w:hint="eastAsia"/>
          <w:color w:val="000000"/>
          <w:sz w:val="44"/>
          <w:szCs w:val="44"/>
        </w:rPr>
        <w:t>--</w:t>
      </w:r>
      <w:r>
        <w:rPr>
          <w:rFonts w:ascii="宋体" w:hAnsi="宋体" w:cs="宋体" w:hint="eastAsia"/>
          <w:color w:val="000000"/>
          <w:sz w:val="44"/>
          <w:szCs w:val="44"/>
        </w:rPr>
        <w:t>音乐游戏在小学低年级音乐教学中的有效研究</w:t>
      </w:r>
    </w:p>
    <w:p w:rsidR="00BA33B3" w:rsidRDefault="00BA33B3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摘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要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喜欢游戏是孩子们的天性，游戏能够给幼儿带来欢乐和满足。音乐是一门知识性、技术性很强的艺术，具有高度的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抽象性，将游戏融入到小学低年级音乐教学中，</w:t>
      </w:r>
      <w:r>
        <w:rPr>
          <w:rFonts w:ascii="仿宋" w:eastAsia="仿宋" w:hAnsi="仿宋" w:cs="仿宋" w:hint="eastAsia"/>
          <w:sz w:val="30"/>
          <w:szCs w:val="30"/>
        </w:rPr>
        <w:t>能有效提高学生的学习积极性和课堂活跃度，能增强学生对音乐的感知和理解，提升学生音乐审美能力和表现能力。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关键词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音乐游戏</w:t>
      </w:r>
      <w:r>
        <w:rPr>
          <w:rFonts w:ascii="仿宋" w:eastAsia="仿宋" w:hAnsi="仿宋" w:cs="仿宋" w:hint="eastAsia"/>
          <w:sz w:val="30"/>
          <w:szCs w:val="30"/>
        </w:rPr>
        <w:t>；</w:t>
      </w:r>
      <w:r>
        <w:rPr>
          <w:rFonts w:ascii="仿宋" w:eastAsia="仿宋" w:hAnsi="仿宋" w:cs="仿宋" w:hint="eastAsia"/>
          <w:sz w:val="30"/>
          <w:szCs w:val="30"/>
        </w:rPr>
        <w:t>律动；低年级音乐</w:t>
      </w:r>
    </w:p>
    <w:p w:rsidR="00BA33B3" w:rsidRDefault="00BA33B3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BA33B3" w:rsidRDefault="00CD50C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引言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2022</w:t>
      </w:r>
      <w:r>
        <w:rPr>
          <w:rFonts w:ascii="仿宋" w:eastAsia="仿宋" w:hAnsi="仿宋" w:cs="仿宋" w:hint="eastAsia"/>
          <w:sz w:val="30"/>
          <w:szCs w:val="30"/>
        </w:rPr>
        <w:t>版新课程标准</w:t>
      </w:r>
      <w:r>
        <w:rPr>
          <w:rFonts w:ascii="仿宋" w:eastAsia="仿宋" w:hAnsi="仿宋" w:cs="仿宋" w:hint="eastAsia"/>
          <w:sz w:val="30"/>
          <w:szCs w:val="30"/>
        </w:rPr>
        <w:t>中明确指出：</w:t>
      </w:r>
      <w:r>
        <w:rPr>
          <w:rFonts w:ascii="仿宋" w:eastAsia="仿宋" w:hAnsi="仿宋" w:cs="仿宋" w:hint="eastAsia"/>
          <w:sz w:val="30"/>
          <w:szCs w:val="30"/>
        </w:rPr>
        <w:t>在优化课程设置中要改革艺术课程设置，一至七年级要以音乐、美术为主线，融入舞蹈、戏剧、影视等内容；要求加强幼小衔接，一二年级要注重活动化、游戏化、生活化的教学设计。足以见新课标对音乐教学的重视及提出的新要求。在低年级音乐教学中要让</w:t>
      </w:r>
      <w:r>
        <w:rPr>
          <w:rFonts w:ascii="仿宋" w:eastAsia="仿宋" w:hAnsi="仿宋" w:cs="仿宋" w:hint="eastAsia"/>
          <w:sz w:val="30"/>
          <w:szCs w:val="30"/>
        </w:rPr>
        <w:t>孩子能参与</w:t>
      </w:r>
      <w:r>
        <w:rPr>
          <w:rFonts w:ascii="仿宋" w:eastAsia="仿宋" w:hAnsi="仿宋" w:cs="仿宋" w:hint="eastAsia"/>
          <w:sz w:val="30"/>
          <w:szCs w:val="30"/>
        </w:rPr>
        <w:t>到</w:t>
      </w:r>
      <w:r>
        <w:rPr>
          <w:rFonts w:ascii="仿宋" w:eastAsia="仿宋" w:hAnsi="仿宋" w:cs="仿宋" w:hint="eastAsia"/>
          <w:sz w:val="30"/>
          <w:szCs w:val="30"/>
        </w:rPr>
        <w:t>综合性艺术表演活动；能配合歌曲、乐曲用身体做动作；能与他人合作，进行律动、集体舞、音乐游戏、儿童歌舞等活动。多尝试边聆听音乐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在游戏中</w:t>
      </w:r>
      <w:r>
        <w:rPr>
          <w:rFonts w:ascii="仿宋" w:eastAsia="仿宋" w:hAnsi="仿宋" w:cs="仿宋" w:hint="eastAsia"/>
          <w:sz w:val="30"/>
          <w:szCs w:val="30"/>
        </w:rPr>
        <w:t>体验音乐活动，会给学生的生活带来愉悦和开心，提高学生感知美的能力，进而让学生的生活更加丰富、美好。</w:t>
      </w:r>
    </w:p>
    <w:p w:rsidR="00BA33B3" w:rsidRDefault="00CD50C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音乐游戏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教学能让音乐课堂更轻松活跃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相比语数英学科来说，音乐学科的教学过程是相对轻松、愉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悦的。过分严肃的音乐课堂氛围无法激起学生的音乐兴趣和想象。针对小学低年级学生的心理特征，用</w:t>
      </w:r>
      <w:r>
        <w:rPr>
          <w:rFonts w:ascii="仿宋" w:eastAsia="仿宋" w:hAnsi="仿宋" w:cs="仿宋" w:hint="eastAsia"/>
          <w:sz w:val="30"/>
          <w:szCs w:val="30"/>
        </w:rPr>
        <w:t>音乐游戏</w:t>
      </w:r>
      <w:r>
        <w:rPr>
          <w:rFonts w:ascii="仿宋" w:eastAsia="仿宋" w:hAnsi="仿宋" w:cs="仿宋" w:hint="eastAsia"/>
          <w:sz w:val="30"/>
          <w:szCs w:val="30"/>
        </w:rPr>
        <w:t>教学创设轻松愉悦的教学氛围能更好地打开学生的心扉和想象力。在小学低年级的音乐教学探究过程中，</w:t>
      </w: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发现带入律动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进行创编的低年级师生问好歌，能让课堂变得有趣、生动，课堂氛围轻松活跃，学生在音乐课堂上获得的快乐也增加了不少。师生问好歌常态化，无法激起学生的积极性和新鲜感，课堂导入部分也会略显枯燥无趣。于是</w:t>
      </w: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就动脑筋创编新的师生问好歌，尝试了多个版本，发现带上律动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的问好歌能有效带动学生的学习积极性。创编的师生问好歌中加上拍手、点头、挥手等动作进行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律动，并通过级进训练方法进行模唱。学生的状态便自然放松了，声音打开了，就能适应课堂的歌唱需要，这给课堂教学做了一个很好的铺垫。因此，</w:t>
      </w: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认为在小学低年级音乐课堂上多创设“与众不同”的问好歌来活跃课堂氛围，学生会觉得既新颖又有趣，对音乐的聆听和演唱会更感兴趣。“动”是人们表达自己对音乐感受和理解的最直接、最喜爱的方式。教师应该抓住这个特性进行教学，在音乐教学中加入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律动，让学生快乐地感受音乐的魅力。例如，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 w:hint="eastAsia"/>
          <w:sz w:val="30"/>
          <w:szCs w:val="30"/>
        </w:rPr>
        <w:t>一年级上册的</w:t>
      </w:r>
      <w:r>
        <w:rPr>
          <w:rFonts w:ascii="仿宋" w:eastAsia="仿宋" w:hAnsi="仿宋" w:cs="仿宋" w:hint="eastAsia"/>
          <w:sz w:val="30"/>
          <w:szCs w:val="30"/>
        </w:rPr>
        <w:t>欣赏课</w:t>
      </w:r>
      <w:r>
        <w:rPr>
          <w:rFonts w:ascii="仿宋" w:eastAsia="仿宋" w:hAnsi="仿宋" w:cs="仿宋" w:hint="eastAsia"/>
          <w:sz w:val="30"/>
          <w:szCs w:val="30"/>
        </w:rPr>
        <w:t>《玩具</w:t>
      </w:r>
      <w:r>
        <w:rPr>
          <w:rFonts w:ascii="仿宋" w:eastAsia="仿宋" w:hAnsi="仿宋" w:cs="仿宋" w:hint="eastAsia"/>
          <w:sz w:val="30"/>
          <w:szCs w:val="30"/>
        </w:rPr>
        <w:t>兵</w:t>
      </w:r>
      <w:r>
        <w:rPr>
          <w:rFonts w:ascii="仿宋" w:eastAsia="仿宋" w:hAnsi="仿宋" w:cs="仿宋" w:hint="eastAsia"/>
          <w:sz w:val="30"/>
          <w:szCs w:val="30"/>
        </w:rPr>
        <w:t>进行曲》教学中，</w:t>
      </w:r>
      <w:r>
        <w:rPr>
          <w:rFonts w:ascii="仿宋" w:eastAsia="仿宋" w:hAnsi="仿宋" w:cs="仿宋" w:hint="eastAsia"/>
          <w:sz w:val="30"/>
          <w:szCs w:val="30"/>
        </w:rPr>
        <w:t>我创设了情景游戏环节，</w:t>
      </w:r>
      <w:r>
        <w:rPr>
          <w:rFonts w:ascii="仿宋" w:eastAsia="仿宋" w:hAnsi="仿宋" w:cs="仿宋" w:hint="eastAsia"/>
          <w:sz w:val="30"/>
          <w:szCs w:val="30"/>
        </w:rPr>
        <w:t>让学生听着歌曲做动作，听到“小喇叭、小猫、小狗、小汽车”时，能做出相应的动作，把动作串联起来，加上踏步律动，让学生在轻松的氛围中投入音乐课堂。通过</w:t>
      </w:r>
      <w:r>
        <w:rPr>
          <w:rFonts w:ascii="仿宋" w:eastAsia="仿宋" w:hAnsi="仿宋" w:cs="仿宋" w:hint="eastAsia"/>
          <w:sz w:val="30"/>
          <w:szCs w:val="30"/>
        </w:rPr>
        <w:t>在游戏中</w:t>
      </w:r>
      <w:r>
        <w:rPr>
          <w:rFonts w:ascii="仿宋" w:eastAsia="仿宋" w:hAnsi="仿宋" w:cs="仿宋" w:hint="eastAsia"/>
          <w:sz w:val="30"/>
          <w:szCs w:val="30"/>
        </w:rPr>
        <w:t>边律动边歌唱的形式，不仅能让学生轻松快乐地唱歌，还能在</w:t>
      </w:r>
      <w:r>
        <w:rPr>
          <w:rFonts w:ascii="仿宋" w:eastAsia="仿宋" w:hAnsi="仿宋" w:cs="仿宋" w:hint="eastAsia"/>
          <w:sz w:val="30"/>
          <w:szCs w:val="30"/>
        </w:rPr>
        <w:t>游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戏中</w:t>
      </w:r>
      <w:r>
        <w:rPr>
          <w:rFonts w:ascii="仿宋" w:eastAsia="仿宋" w:hAnsi="仿宋" w:cs="仿宋" w:hint="eastAsia"/>
          <w:sz w:val="30"/>
          <w:szCs w:val="30"/>
        </w:rPr>
        <w:t>潜移默化</w:t>
      </w:r>
      <w:r>
        <w:rPr>
          <w:rFonts w:ascii="仿宋" w:eastAsia="仿宋" w:hAnsi="仿宋" w:cs="仿宋" w:hint="eastAsia"/>
          <w:sz w:val="30"/>
          <w:szCs w:val="30"/>
        </w:rPr>
        <w:t>的</w:t>
      </w:r>
      <w:r>
        <w:rPr>
          <w:rFonts w:ascii="仿宋" w:eastAsia="仿宋" w:hAnsi="仿宋" w:cs="仿宋" w:hint="eastAsia"/>
          <w:sz w:val="30"/>
          <w:szCs w:val="30"/>
        </w:rPr>
        <w:t>训练学生的形象思维和反应能力。小学低年级学生参与多样化音乐实践活动，不仅提高了其参与积极性和主动性，而且在轻松活跃的教学氛围中能获得对音乐的审美体验，逐步提升学生的音乐素养。</w:t>
      </w:r>
    </w:p>
    <w:p w:rsidR="00BA33B3" w:rsidRDefault="00CD50C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音乐游戏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教学能有效辅助节拍、节奏教学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在声音的世界中，节</w:t>
      </w:r>
      <w:r>
        <w:rPr>
          <w:rFonts w:ascii="仿宋" w:eastAsia="仿宋" w:hAnsi="仿宋" w:cs="仿宋" w:hint="eastAsia"/>
          <w:sz w:val="30"/>
          <w:szCs w:val="30"/>
        </w:rPr>
        <w:t>奏无处不在。对节奏的感受和理解离不开律动的参与。例如，</w:t>
      </w:r>
      <w:r>
        <w:rPr>
          <w:rFonts w:ascii="仿宋" w:eastAsia="仿宋" w:hAnsi="仿宋" w:cs="仿宋" w:hint="eastAsia"/>
          <w:sz w:val="30"/>
          <w:szCs w:val="30"/>
        </w:rPr>
        <w:t>在二年级上册《唢呐配喇叭》一课中，我先是通过一段节奏感很强的竹竿舞视频激发了学生的兴趣，随后我创编了一个音乐节奏型，通过游戏“请你学我这样做”，借助身体、小鼓和箱鼓来模仿教师做出的节奏，让学生在游戏中感受二拍子的节奏感，</w:t>
      </w:r>
      <w:r>
        <w:rPr>
          <w:rFonts w:ascii="仿宋" w:eastAsia="仿宋" w:hAnsi="仿宋" w:cs="仿宋" w:hint="eastAsia"/>
          <w:sz w:val="30"/>
          <w:szCs w:val="30"/>
        </w:rPr>
        <w:t>配上嘴里念着“嘣嚓”的声音节奏，</w:t>
      </w:r>
      <w:r>
        <w:rPr>
          <w:rFonts w:ascii="仿宋" w:eastAsia="仿宋" w:hAnsi="仿宋" w:cs="仿宋" w:hint="eastAsia"/>
          <w:sz w:val="30"/>
          <w:szCs w:val="30"/>
        </w:rPr>
        <w:t>随后</w:t>
      </w:r>
      <w:r>
        <w:rPr>
          <w:rFonts w:ascii="仿宋" w:eastAsia="仿宋" w:hAnsi="仿宋" w:cs="仿宋" w:hint="eastAsia"/>
          <w:sz w:val="30"/>
          <w:szCs w:val="30"/>
        </w:rPr>
        <w:t>学生跟着音</w:t>
      </w:r>
      <w:r>
        <w:rPr>
          <w:rFonts w:ascii="仿宋" w:eastAsia="仿宋" w:hAnsi="仿宋" w:cs="仿宋" w:hint="eastAsia"/>
          <w:sz w:val="30"/>
          <w:szCs w:val="30"/>
        </w:rPr>
        <w:t>乐拍打节奏</w:t>
      </w:r>
      <w:r>
        <w:rPr>
          <w:rFonts w:ascii="仿宋" w:eastAsia="仿宋" w:hAnsi="仿宋" w:cs="仿宋" w:hint="eastAsia"/>
          <w:sz w:val="30"/>
          <w:szCs w:val="30"/>
        </w:rPr>
        <w:t>，找到</w:t>
      </w: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拍子的强弱规律，边律动边聆听。学生很享受这样的律动过程，并且在</w:t>
      </w:r>
      <w:r>
        <w:rPr>
          <w:rFonts w:ascii="仿宋" w:eastAsia="仿宋" w:hAnsi="仿宋" w:cs="仿宋" w:hint="eastAsia"/>
          <w:sz w:val="30"/>
          <w:szCs w:val="30"/>
        </w:rPr>
        <w:t>音乐游戏</w:t>
      </w:r>
      <w:r>
        <w:rPr>
          <w:rFonts w:ascii="仿宋" w:eastAsia="仿宋" w:hAnsi="仿宋" w:cs="仿宋" w:hint="eastAsia"/>
          <w:sz w:val="30"/>
          <w:szCs w:val="30"/>
        </w:rPr>
        <w:t>的过程中找到强拍和弱拍的感觉。在此基础上，鼓励学生发挥创编能力，设计手部律动加入脚步律动中，充分挖掘学生</w:t>
      </w:r>
      <w:r>
        <w:rPr>
          <w:rFonts w:ascii="仿宋" w:eastAsia="仿宋" w:hAnsi="仿宋" w:cs="仿宋" w:hint="eastAsia"/>
          <w:sz w:val="30"/>
          <w:szCs w:val="30"/>
        </w:rPr>
        <w:t>探索未知世界的欲望和表现力。通过带着体态律动反复听赏歌曲，学生也感受到歌曲所传达</w:t>
      </w:r>
      <w:r>
        <w:rPr>
          <w:rFonts w:ascii="仿宋" w:eastAsia="仿宋" w:hAnsi="仿宋" w:cs="仿宋" w:hint="eastAsia"/>
          <w:sz w:val="30"/>
          <w:szCs w:val="30"/>
        </w:rPr>
        <w:t>的欢乐的氛围</w:t>
      </w:r>
      <w:r>
        <w:rPr>
          <w:rFonts w:ascii="仿宋" w:eastAsia="仿宋" w:hAnsi="仿宋" w:cs="仿宋" w:hint="eastAsia"/>
          <w:sz w:val="30"/>
          <w:szCs w:val="30"/>
        </w:rPr>
        <w:t>。先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律动感受音乐，再学唱歌曲，学生很快就能找到</w:t>
      </w: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拍子的强弱规律，参与歌曲演唱和表现的状态更加积极。在拓展教学中，让学生分组进行尝试即兴创编</w:t>
      </w: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拍子的律动。学生的主动性和兴趣点都特别高涨，并在分享、交流、实践等学习活动中领略到音乐的奇妙。通过此类教学活动激发学生对音乐浓厚的兴趣，也促发了创编意识。因此，</w:t>
      </w: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认为在带有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律动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和即兴舞蹈的音乐教学中，可以显著提高学生的节拍节奏意识，也可以让学生获得想象力、创造力、协调能力</w:t>
      </w:r>
      <w:r>
        <w:rPr>
          <w:rFonts w:ascii="仿宋" w:eastAsia="仿宋" w:hAnsi="仿宋" w:cs="仿宋" w:hint="eastAsia"/>
          <w:sz w:val="30"/>
          <w:szCs w:val="30"/>
        </w:rPr>
        <w:t>等多方面的发展，为演唱和表现歌曲奠定扎实的基础。</w:t>
      </w:r>
    </w:p>
    <w:p w:rsidR="00BA33B3" w:rsidRDefault="00CD50C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音乐游戏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教学能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够加强幼小衔接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小学低年级学生还没有完全脱离幼儿的思维方式，</w:t>
      </w:r>
      <w:r>
        <w:rPr>
          <w:rFonts w:ascii="仿宋" w:eastAsia="仿宋" w:hAnsi="仿宋" w:cs="仿宋" w:hint="eastAsia"/>
          <w:sz w:val="30"/>
          <w:szCs w:val="30"/>
        </w:rPr>
        <w:t>他们注意力不持久，</w:t>
      </w:r>
      <w:r>
        <w:rPr>
          <w:rFonts w:ascii="仿宋" w:eastAsia="仿宋" w:hAnsi="仿宋" w:cs="仿宋" w:hint="eastAsia"/>
          <w:sz w:val="30"/>
          <w:szCs w:val="30"/>
        </w:rPr>
        <w:t>识字量不是太多，</w:t>
      </w:r>
      <w:r>
        <w:rPr>
          <w:rFonts w:ascii="仿宋" w:eastAsia="仿宋" w:hAnsi="仿宋" w:cs="仿宋" w:hint="eastAsia"/>
          <w:sz w:val="30"/>
          <w:szCs w:val="30"/>
        </w:rPr>
        <w:t>通过创设有效的游戏情境，用亲切的语言、动听的音乐、优美的动作，让学生在游戏中获取音乐知识，感受音乐之美。根据新课标中对学业质量标准的要求，我认为应该从低年级就开始带学生认识一些音乐基础知识。例如，在一年级的时候带学生认识七个基本音符，借助柯尔文手势，我将这个手势编成了一段儿歌，在每次上课前带领学生进行游戏接龙演唱，并做手势动作，这样可以让学生建立音高意识，又能起到课前发声的作用。对于低年级的学生来说，单一的学习乐理知识是很枯燥的，在《小蜜蜂》一课中的知识点教学，我创设了闯关游戏环节，用小蜜蜂的口吻向学生发起</w:t>
      </w:r>
      <w:r>
        <w:rPr>
          <w:rFonts w:ascii="仿宋" w:eastAsia="仿宋" w:hAnsi="仿宋" w:cs="仿宋" w:hint="eastAsia"/>
          <w:sz w:val="30"/>
          <w:szCs w:val="30"/>
        </w:rPr>
        <w:t>了挑战，每一关设置了一项知识点，学生完全投入到游戏情境中，学习的积极性非常高。随后我又创设了游戏情境，让学生分角色扮演了小蜜蜂和小花朵采花蜜时的情境，边演唱边做动作，学生在欢乐的游戏氛围中掌握了歌曲的演唱，</w:t>
      </w:r>
      <w:r>
        <w:rPr>
          <w:rFonts w:ascii="仿宋" w:eastAsia="仿宋" w:hAnsi="仿宋" w:cs="仿宋" w:hint="eastAsia"/>
          <w:sz w:val="30"/>
          <w:szCs w:val="30"/>
        </w:rPr>
        <w:t>提升了学生参与课堂活动的积极性，同时在愉快的模仿体验活动中加深了学生对歌曲的印象和理解，更培养和发展了学生的思维能力和想象能力。学生乐于参与音乐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活动，不仅有效</w:t>
      </w:r>
      <w:r>
        <w:rPr>
          <w:rFonts w:ascii="仿宋" w:eastAsia="仿宋" w:hAnsi="仿宋" w:cs="仿宋" w:hint="eastAsia"/>
          <w:sz w:val="30"/>
          <w:szCs w:val="30"/>
        </w:rPr>
        <w:t>加强了幼小衔接，</w:t>
      </w:r>
      <w:r>
        <w:rPr>
          <w:rFonts w:ascii="仿宋" w:eastAsia="仿宋" w:hAnsi="仿宋" w:cs="仿宋" w:hint="eastAsia"/>
          <w:sz w:val="30"/>
          <w:szCs w:val="30"/>
        </w:rPr>
        <w:t>把握了歌曲的节奏和速度，还能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很好地辅助学生对歌词的理解和记忆，充分展示出歌曲所表达的情绪色彩。</w:t>
      </w:r>
    </w:p>
    <w:p w:rsidR="00BA33B3" w:rsidRDefault="00CD50C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音乐游戏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教学能激发学生的创作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热情和表现欲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新课标</w:t>
      </w:r>
      <w:r>
        <w:rPr>
          <w:rFonts w:ascii="仿宋" w:eastAsia="仿宋" w:hAnsi="仿宋" w:cs="仿宋" w:hint="eastAsia"/>
          <w:sz w:val="30"/>
          <w:szCs w:val="30"/>
        </w:rPr>
        <w:t>中指出：创造是发挥学生想象力和思维潜能的音乐学习领域，是学生进行音乐创作实践和发掘创造性思维能力的过程和手段，对于培养创新人才具有十分重要的意义。创造是人的本质，它是生命力和灵性的自由洋溢。儿童阶段具有本能的创作欲望，正如画画上变现出的“涂鸦”一样。如果这种能力得不到良好的引导和发展，它们会自然消失。</w:t>
      </w:r>
      <w:r>
        <w:rPr>
          <w:rFonts w:ascii="仿宋" w:eastAsia="仿宋" w:hAnsi="仿宋" w:cs="仿宋" w:hint="eastAsia"/>
          <w:sz w:val="30"/>
          <w:szCs w:val="30"/>
        </w:rPr>
        <w:t>通过音乐游戏</w:t>
      </w:r>
      <w:r>
        <w:rPr>
          <w:rFonts w:ascii="仿宋" w:eastAsia="仿宋" w:hAnsi="仿宋" w:cs="仿宋" w:hint="eastAsia"/>
          <w:sz w:val="30"/>
          <w:szCs w:val="30"/>
        </w:rPr>
        <w:t>律动教学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从</w:t>
      </w:r>
      <w:r>
        <w:rPr>
          <w:rFonts w:ascii="仿宋" w:eastAsia="仿宋" w:hAnsi="仿宋" w:cs="仿宋" w:hint="eastAsia"/>
          <w:sz w:val="30"/>
          <w:szCs w:val="30"/>
        </w:rPr>
        <w:t>学生</w:t>
      </w:r>
      <w:r>
        <w:rPr>
          <w:rFonts w:ascii="仿宋" w:eastAsia="仿宋" w:hAnsi="仿宋" w:cs="仿宋" w:hint="eastAsia"/>
          <w:sz w:val="30"/>
          <w:szCs w:val="30"/>
        </w:rPr>
        <w:t>身体活动中寻找创造力的源泉。例如，在欣赏《狮王进行曲》时，</w:t>
      </w:r>
      <w:r>
        <w:rPr>
          <w:rFonts w:ascii="仿宋" w:eastAsia="仿宋" w:hAnsi="仿宋" w:cs="仿宋" w:hint="eastAsia"/>
          <w:sz w:val="30"/>
          <w:szCs w:val="30"/>
        </w:rPr>
        <w:t>我</w:t>
      </w:r>
      <w:r>
        <w:rPr>
          <w:rFonts w:ascii="仿宋" w:eastAsia="仿宋" w:hAnsi="仿宋" w:cs="仿宋" w:hint="eastAsia"/>
          <w:sz w:val="30"/>
          <w:szCs w:val="30"/>
        </w:rPr>
        <w:t>将教学目标设定为运用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律动、模仿、探究、合作，与音乐融为一体，感受音乐形象，发展创造性思维。在课堂中</w:t>
      </w:r>
      <w:r>
        <w:rPr>
          <w:rFonts w:ascii="仿宋" w:eastAsia="仿宋" w:hAnsi="仿宋" w:cs="仿宋" w:hint="eastAsia"/>
          <w:sz w:val="30"/>
          <w:szCs w:val="30"/>
        </w:rPr>
        <w:t>初次聆听音乐时，通过带有问题的欣赏，说说对音乐的感受，然后猜猜这是哪种动物。学生在疑问和好奇中进入学习状态，从音乐中感知角色形象，在欣赏中提升了音乐审美能力，激发了无限的想象力。当课件中出现大狮子威风凛凛的模样，学生都觉得这个曲子很有形象感，纷纷开始模仿大狮子的样子。</w:t>
      </w:r>
      <w:r>
        <w:rPr>
          <w:rFonts w:ascii="仿宋" w:eastAsia="仿宋" w:hAnsi="仿宋" w:cs="仿宋" w:hint="eastAsia"/>
          <w:sz w:val="30"/>
          <w:szCs w:val="30"/>
        </w:rPr>
        <w:t>我们开展了模仿游戏环节，</w:t>
      </w:r>
      <w:r>
        <w:rPr>
          <w:rFonts w:ascii="仿宋" w:eastAsia="仿宋" w:hAnsi="仿宋" w:cs="仿宋" w:hint="eastAsia"/>
          <w:sz w:val="30"/>
          <w:szCs w:val="30"/>
        </w:rPr>
        <w:t>学生发挥想象力，模仿狮王的各种形象，学习兴趣一下子被激发，想象力也丰富起来。学生跟着音乐律动，模仿大狮子迈着有力而又稳健的步伐走在大草原上，体会二拍子的一强一弱，感受有力度感的节拍规律。在刮奏时，学生通过聆听音乐想象这是</w:t>
      </w:r>
      <w:r>
        <w:rPr>
          <w:rFonts w:ascii="仿宋" w:eastAsia="仿宋" w:hAnsi="仿宋" w:cs="仿宋" w:hint="eastAsia"/>
          <w:sz w:val="30"/>
          <w:szCs w:val="30"/>
        </w:rPr>
        <w:t>什么声音，再跟随音乐模仿狮子吼叫的样子和表情，每个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学生都活像一只凶猛的大狮子，吼叫的声音能随着音域的升高表现得张弛有度。整堂课围绕情境边聆听边</w:t>
      </w:r>
      <w:r>
        <w:rPr>
          <w:rFonts w:ascii="仿宋" w:eastAsia="仿宋" w:hAnsi="仿宋" w:cs="仿宋" w:hint="eastAsia"/>
          <w:sz w:val="30"/>
          <w:szCs w:val="30"/>
        </w:rPr>
        <w:t>游戏</w:t>
      </w:r>
      <w:r>
        <w:rPr>
          <w:rFonts w:ascii="仿宋" w:eastAsia="仿宋" w:hAnsi="仿宋" w:cs="仿宋" w:hint="eastAsia"/>
          <w:sz w:val="30"/>
          <w:szCs w:val="30"/>
        </w:rPr>
        <w:t>律动，通过对狮王的形象、叫声、动作等各种模仿，学生尽情享受音乐。作曲家圣桑斯用他那无限的想象力和创造力，将音乐与动物的特性形象地联系在一起。学生在欣赏富有想象力的作品时被深深吸引，受到了很好的熏陶和启发。从中发现音乐的魅力所在，学会在音乐中大胆地发挥自己的想象力和创造力。</w:t>
      </w:r>
    </w:p>
    <w:p w:rsidR="00BA33B3" w:rsidRDefault="00CD50C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结语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综上所述，</w:t>
      </w:r>
      <w:r>
        <w:rPr>
          <w:rFonts w:ascii="仿宋" w:eastAsia="仿宋" w:hAnsi="仿宋" w:cs="仿宋" w:hint="eastAsia"/>
          <w:sz w:val="30"/>
          <w:szCs w:val="30"/>
        </w:rPr>
        <w:t>小学低年级音乐教学中离不开</w:t>
      </w:r>
      <w:r>
        <w:rPr>
          <w:rFonts w:ascii="仿宋" w:eastAsia="仿宋" w:hAnsi="仿宋" w:cs="仿宋" w:hint="eastAsia"/>
          <w:sz w:val="30"/>
          <w:szCs w:val="30"/>
        </w:rPr>
        <w:t>音乐游戏</w:t>
      </w:r>
      <w:r>
        <w:rPr>
          <w:rFonts w:ascii="仿宋" w:eastAsia="仿宋" w:hAnsi="仿宋" w:cs="仿宋" w:hint="eastAsia"/>
          <w:sz w:val="30"/>
          <w:szCs w:val="30"/>
        </w:rPr>
        <w:t>教学的参与，它能让音乐实践活动更加丰富，引</w:t>
      </w:r>
      <w:r>
        <w:rPr>
          <w:rFonts w:ascii="仿宋" w:eastAsia="仿宋" w:hAnsi="仿宋" w:cs="仿宋" w:hint="eastAsia"/>
          <w:sz w:val="30"/>
          <w:szCs w:val="30"/>
        </w:rPr>
        <w:t>导学生积极主动地参与音乐教学；它能鼓励学生运用音乐来表达和交流情感，在音乐实践活动中感受美好和愉悦。在新教育理念的推动下，</w:t>
      </w:r>
      <w:r>
        <w:rPr>
          <w:rFonts w:ascii="仿宋" w:eastAsia="仿宋" w:hAnsi="仿宋" w:cs="仿宋" w:hint="eastAsia"/>
          <w:sz w:val="30"/>
          <w:szCs w:val="30"/>
        </w:rPr>
        <w:t>音乐游戏</w:t>
      </w:r>
      <w:r>
        <w:rPr>
          <w:rFonts w:ascii="仿宋" w:eastAsia="仿宋" w:hAnsi="仿宋" w:cs="仿宋" w:hint="eastAsia"/>
          <w:sz w:val="30"/>
          <w:szCs w:val="30"/>
        </w:rPr>
        <w:t>教学</w:t>
      </w:r>
      <w:r>
        <w:rPr>
          <w:rFonts w:ascii="仿宋" w:eastAsia="仿宋" w:hAnsi="仿宋" w:cs="仿宋" w:hint="eastAsia"/>
          <w:sz w:val="30"/>
          <w:szCs w:val="30"/>
        </w:rPr>
        <w:t>在低年级</w:t>
      </w:r>
      <w:r>
        <w:rPr>
          <w:rFonts w:ascii="仿宋" w:eastAsia="仿宋" w:hAnsi="仿宋" w:cs="仿宋" w:hint="eastAsia"/>
          <w:sz w:val="30"/>
          <w:szCs w:val="30"/>
        </w:rPr>
        <w:t>音乐</w:t>
      </w:r>
      <w:r>
        <w:rPr>
          <w:rFonts w:ascii="仿宋" w:eastAsia="仿宋" w:hAnsi="仿宋" w:cs="仿宋" w:hint="eastAsia"/>
          <w:sz w:val="30"/>
          <w:szCs w:val="30"/>
        </w:rPr>
        <w:t>课堂中是</w:t>
      </w:r>
      <w:r>
        <w:rPr>
          <w:rFonts w:ascii="仿宋" w:eastAsia="仿宋" w:hAnsi="仿宋" w:cs="仿宋" w:hint="eastAsia"/>
          <w:sz w:val="30"/>
          <w:szCs w:val="30"/>
        </w:rPr>
        <w:t>不可或缺的一部分。学生在音乐实践活动中大胆地想象、探索和创造，从而获取到能伴随一生的艺术审美能力和情感感知能力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BA33B3" w:rsidRDefault="00BA33B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BA33B3" w:rsidRDefault="00CD50C3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参考文献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[1]</w:t>
      </w:r>
      <w:r>
        <w:rPr>
          <w:rFonts w:ascii="仿宋" w:eastAsia="仿宋" w:hAnsi="仿宋" w:cs="仿宋" w:hint="eastAsia"/>
          <w:sz w:val="30"/>
          <w:szCs w:val="30"/>
        </w:rPr>
        <w:t>金美丽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律动教学在小学低年级音乐课堂中的运用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智力</w:t>
      </w:r>
      <w:r>
        <w:rPr>
          <w:rFonts w:ascii="仿宋" w:eastAsia="仿宋" w:hAnsi="仿宋" w:cs="仿宋" w:hint="eastAsia"/>
          <w:sz w:val="30"/>
          <w:szCs w:val="30"/>
        </w:rPr>
        <w:t>,2021,(20):51-52.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[2]</w:t>
      </w:r>
      <w:r>
        <w:rPr>
          <w:rFonts w:ascii="仿宋" w:eastAsia="仿宋" w:hAnsi="仿宋" w:cs="仿宋" w:hint="eastAsia"/>
          <w:sz w:val="30"/>
          <w:szCs w:val="30"/>
        </w:rPr>
        <w:t>谢璐思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浅谈小学低年级音乐课堂中的体态律动教学策略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教育界</w:t>
      </w:r>
      <w:r>
        <w:rPr>
          <w:rFonts w:ascii="仿宋" w:eastAsia="仿宋" w:hAnsi="仿宋" w:cs="仿宋" w:hint="eastAsia"/>
          <w:sz w:val="30"/>
          <w:szCs w:val="30"/>
        </w:rPr>
        <w:t>,2021,(24):69-70.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[3]</w:t>
      </w:r>
      <w:r>
        <w:rPr>
          <w:rFonts w:ascii="仿宋" w:eastAsia="仿宋" w:hAnsi="仿宋" w:cs="仿宋" w:hint="eastAsia"/>
          <w:sz w:val="30"/>
          <w:szCs w:val="30"/>
        </w:rPr>
        <w:t>祁国霞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浅谈</w:t>
      </w:r>
      <w:r>
        <w:rPr>
          <w:rFonts w:ascii="仿宋" w:eastAsia="仿宋" w:hAnsi="仿宋" w:cs="仿宋" w:hint="eastAsia"/>
          <w:sz w:val="30"/>
          <w:szCs w:val="30"/>
        </w:rPr>
        <w:t>体态律动在小学低年级音乐教学中的应用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方法分析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考试周刊</w:t>
      </w:r>
      <w:r>
        <w:rPr>
          <w:rFonts w:ascii="仿宋" w:eastAsia="仿宋" w:hAnsi="仿宋" w:cs="仿宋" w:hint="eastAsia"/>
          <w:sz w:val="30"/>
          <w:szCs w:val="30"/>
        </w:rPr>
        <w:t>,2020,(99):151-152.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[4]</w:t>
      </w:r>
      <w:r>
        <w:rPr>
          <w:rFonts w:ascii="仿宋" w:eastAsia="仿宋" w:hAnsi="仿宋" w:cs="仿宋" w:hint="eastAsia"/>
          <w:sz w:val="30"/>
          <w:szCs w:val="30"/>
        </w:rPr>
        <w:t>曾君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声势律动在小学低年级音乐教学中的应用策略探索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考试周刊</w:t>
      </w:r>
      <w:r>
        <w:rPr>
          <w:rFonts w:ascii="仿宋" w:eastAsia="仿宋" w:hAnsi="仿宋" w:cs="仿宋" w:hint="eastAsia"/>
          <w:sz w:val="30"/>
          <w:szCs w:val="30"/>
        </w:rPr>
        <w:t>,2020,(80):151-152.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[5]</w:t>
      </w:r>
      <w:r>
        <w:rPr>
          <w:rFonts w:ascii="仿宋" w:eastAsia="仿宋" w:hAnsi="仿宋" w:cs="仿宋" w:hint="eastAsia"/>
          <w:sz w:val="30"/>
          <w:szCs w:val="30"/>
        </w:rPr>
        <w:t>谢芸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低年级音乐律动教学调查与研究——以扬州育才小学为例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北方音乐</w:t>
      </w:r>
      <w:r>
        <w:rPr>
          <w:rFonts w:ascii="仿宋" w:eastAsia="仿宋" w:hAnsi="仿宋" w:cs="仿宋" w:hint="eastAsia"/>
          <w:sz w:val="30"/>
          <w:szCs w:val="30"/>
        </w:rPr>
        <w:t>,2020,(14):215-216.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[6]</w:t>
      </w:r>
      <w:r>
        <w:rPr>
          <w:rFonts w:ascii="仿宋" w:eastAsia="仿宋" w:hAnsi="仿宋" w:cs="仿宋" w:hint="eastAsia"/>
          <w:sz w:val="30"/>
          <w:szCs w:val="30"/>
        </w:rPr>
        <w:t>陈晔荔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浅谈小学低年级音乐课堂律动教学的重要作用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求知导刊</w:t>
      </w:r>
      <w:r>
        <w:rPr>
          <w:rFonts w:ascii="仿宋" w:eastAsia="仿宋" w:hAnsi="仿宋" w:cs="仿宋" w:hint="eastAsia"/>
          <w:sz w:val="30"/>
          <w:szCs w:val="30"/>
        </w:rPr>
        <w:t>,2020,(24):89-90.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[7]</w:t>
      </w:r>
      <w:r>
        <w:rPr>
          <w:rFonts w:ascii="仿宋" w:eastAsia="仿宋" w:hAnsi="仿宋" w:cs="仿宋" w:hint="eastAsia"/>
          <w:sz w:val="30"/>
          <w:szCs w:val="30"/>
        </w:rPr>
        <w:t>曾琴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律动教学在小学低年级音乐课堂中的有效应用</w:t>
      </w:r>
      <w:r>
        <w:rPr>
          <w:rFonts w:ascii="仿宋" w:eastAsia="仿宋" w:hAnsi="仿宋" w:cs="仿宋" w:hint="eastAsia"/>
          <w:sz w:val="30"/>
          <w:szCs w:val="30"/>
        </w:rPr>
        <w:t>[J].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品位经典</w:t>
      </w:r>
      <w:r>
        <w:rPr>
          <w:rFonts w:ascii="仿宋" w:eastAsia="仿宋" w:hAnsi="仿宋" w:cs="仿宋" w:hint="eastAsia"/>
          <w:sz w:val="30"/>
          <w:szCs w:val="30"/>
        </w:rPr>
        <w:t>,2020,(03):142-143.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[8]</w:t>
      </w:r>
      <w:r>
        <w:rPr>
          <w:rFonts w:ascii="仿宋" w:eastAsia="仿宋" w:hAnsi="仿宋" w:cs="仿宋" w:hint="eastAsia"/>
          <w:sz w:val="30"/>
          <w:szCs w:val="30"/>
        </w:rPr>
        <w:t>孙小梅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舞蹈律动教学在小学低年级音乐课堂中的作用初探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新课程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上</w:t>
      </w:r>
      <w:r>
        <w:rPr>
          <w:rFonts w:ascii="仿宋" w:eastAsia="仿宋" w:hAnsi="仿宋" w:cs="仿宋" w:hint="eastAsia"/>
          <w:sz w:val="30"/>
          <w:szCs w:val="30"/>
        </w:rPr>
        <w:t>),2019,(12):194.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[9]</w:t>
      </w:r>
      <w:r>
        <w:rPr>
          <w:rFonts w:ascii="仿宋" w:eastAsia="仿宋" w:hAnsi="仿宋" w:cs="仿宋" w:hint="eastAsia"/>
          <w:sz w:val="30"/>
          <w:szCs w:val="30"/>
        </w:rPr>
        <w:t>刘艳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浅谈体态律动在小学低年级音乐教学中的应用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中国多媒体与网络教学学报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下旬刊</w:t>
      </w:r>
      <w:r>
        <w:rPr>
          <w:rFonts w:ascii="仿宋" w:eastAsia="仿宋" w:hAnsi="仿宋" w:cs="仿宋" w:hint="eastAsia"/>
          <w:sz w:val="30"/>
          <w:szCs w:val="30"/>
        </w:rPr>
        <w:t>),2019,(10):187-188.</w:t>
      </w:r>
    </w:p>
    <w:p w:rsidR="00BA33B3" w:rsidRDefault="00CD50C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[10]</w:t>
      </w:r>
      <w:r>
        <w:rPr>
          <w:rFonts w:ascii="仿宋" w:eastAsia="仿宋" w:hAnsi="仿宋" w:cs="仿宋" w:hint="eastAsia"/>
          <w:sz w:val="30"/>
          <w:szCs w:val="30"/>
        </w:rPr>
        <w:t>项燕萍</w:t>
      </w:r>
      <w:r>
        <w:rPr>
          <w:rFonts w:ascii="仿宋" w:eastAsia="仿宋" w:hAnsi="仿宋" w:cs="仿宋" w:hint="eastAsia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探究舞蹈律动教学在小学低年级音乐课堂中的作用</w:t>
      </w:r>
      <w:r>
        <w:rPr>
          <w:rFonts w:ascii="仿宋" w:eastAsia="仿宋" w:hAnsi="仿宋" w:cs="仿宋" w:hint="eastAsia"/>
          <w:sz w:val="30"/>
          <w:szCs w:val="30"/>
        </w:rPr>
        <w:t xml:space="preserve">[J]. </w:t>
      </w:r>
      <w:r>
        <w:rPr>
          <w:rFonts w:ascii="仿宋" w:eastAsia="仿宋" w:hAnsi="仿宋" w:cs="仿宋" w:hint="eastAsia"/>
          <w:sz w:val="30"/>
          <w:szCs w:val="30"/>
        </w:rPr>
        <w:t>小学生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中旬刊</w:t>
      </w:r>
      <w:r>
        <w:rPr>
          <w:rFonts w:ascii="仿宋" w:eastAsia="仿宋" w:hAnsi="仿宋" w:cs="仿宋" w:hint="eastAsia"/>
          <w:sz w:val="30"/>
          <w:szCs w:val="30"/>
        </w:rPr>
        <w:t>),2019,(10):13.</w:t>
      </w:r>
    </w:p>
    <w:p w:rsidR="00BA33B3" w:rsidRDefault="00BA33B3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BA33B3" w:rsidSect="00BA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C3" w:rsidRDefault="00CD50C3">
      <w:pPr>
        <w:spacing w:line="240" w:lineRule="auto"/>
      </w:pPr>
      <w:r>
        <w:separator/>
      </w:r>
    </w:p>
  </w:endnote>
  <w:endnote w:type="continuationSeparator" w:id="0">
    <w:p w:rsidR="00CD50C3" w:rsidRDefault="00CD5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C3" w:rsidRDefault="00CD50C3">
      <w:r>
        <w:separator/>
      </w:r>
    </w:p>
  </w:footnote>
  <w:footnote w:type="continuationSeparator" w:id="0">
    <w:p w:rsidR="00CD50C3" w:rsidRDefault="00CD5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hmNmU3NDc0M2U5MGIzYjYyYzIyM2Q3MDgzMmQ1NWYifQ=="/>
  </w:docVars>
  <w:rsids>
    <w:rsidRoot w:val="00172A27"/>
    <w:rsid w:val="00172A27"/>
    <w:rsid w:val="00BA33B3"/>
    <w:rsid w:val="00CD50C3"/>
    <w:rsid w:val="00D95E31"/>
    <w:rsid w:val="12E34F62"/>
    <w:rsid w:val="22E7106C"/>
    <w:rsid w:val="2C614152"/>
    <w:rsid w:val="2EB42946"/>
    <w:rsid w:val="30E444CF"/>
    <w:rsid w:val="322C085F"/>
    <w:rsid w:val="3AF15128"/>
    <w:rsid w:val="3D282FCA"/>
    <w:rsid w:val="3E17023D"/>
    <w:rsid w:val="3F9144B6"/>
    <w:rsid w:val="43765324"/>
    <w:rsid w:val="51777290"/>
    <w:rsid w:val="61273801"/>
    <w:rsid w:val="69C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3B3"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5E31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95E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5E3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3542</Words>
  <Characters>3767</Characters>
  <Application>Microsoft Office Word</Application>
  <DocSecurity>0</DocSecurity>
  <Lines>148</Lines>
  <Paragraphs>26</Paragraphs>
  <ScaleCrop>false</ScaleCrop>
  <Company>Kingsoft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Administrator</cp:lastModifiedBy>
  <cp:revision>2</cp:revision>
  <dcterms:created xsi:type="dcterms:W3CDTF">2014-10-29T12:08:00Z</dcterms:created>
  <dcterms:modified xsi:type="dcterms:W3CDTF">2023-06-28T18:04:00Z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9DC44BE85C5B428BAEA260D1678AD79D</vt:lpwstr>
  </property>
</Properties>
</file>