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default" w:ascii="宋体" w:hAnsi="宋体" w:eastAsia="宋体" w:cs="Tahoma"/>
          <w:sz w:val="28"/>
          <w:szCs w:val="28"/>
        </w:rPr>
      </w:pPr>
      <w:r>
        <w:rPr>
          <w:rFonts w:hint="eastAsia" w:asciiTheme="majorEastAsia" w:hAnsiTheme="majorEastAsia" w:eastAsiaTheme="majorEastAsia" w:cstheme="majorEastAsia"/>
          <w:b/>
          <w:bCs/>
          <w:sz w:val="28"/>
          <w:szCs w:val="28"/>
        </w:rPr>
        <w:t>课题研究的目的与意义</w:t>
      </w:r>
    </w:p>
    <w:p>
      <w:pPr>
        <w:ind w:left="140" w:firstLine="560" w:firstLineChars="200"/>
        <w:rPr>
          <w:sz w:val="28"/>
          <w:szCs w:val="28"/>
        </w:rPr>
      </w:pPr>
      <w:r>
        <w:rPr>
          <w:rFonts w:hint="eastAsia"/>
          <w:sz w:val="28"/>
          <w:szCs w:val="28"/>
        </w:rPr>
        <w:t>基于移动互联网进行的学习模式是探索一种将教育理论与现代科技结合的新的教学模式，这种模式是一种淡化教而突出学的模式，它提倡个性化的自主学习，采取协作学习的结构化模式，是一种自我导向的学习系统，学生是学习的中心，是在教师指导和监控下的一种更加有效的学习模式。从教师的专业化发展上要求教师具有先进的教学思想，树立“以教师为主导、学生为主体”的现代教学理念，掌握新的教学方法，善于引导学生自主、合作、研究地学习，摒弃知识传授者的传统教师角色，做学生学习的组织者、帮助者、指导者和监控者，指导学生更加有效地学习。</w:t>
      </w:r>
    </w:p>
    <w:p>
      <w:pPr>
        <w:ind w:left="279" w:leftChars="133" w:firstLine="280" w:firstLineChars="100"/>
        <w:rPr>
          <w:rFonts w:hint="eastAsia" w:ascii="宋体" w:hAnsi="宋体" w:cs="Arial"/>
          <w:color w:val="000000"/>
          <w:sz w:val="28"/>
          <w:szCs w:val="28"/>
        </w:rPr>
      </w:pPr>
      <w:r>
        <w:rPr>
          <w:rFonts w:hint="eastAsia" w:ascii="宋体" w:hAnsi="宋体" w:cs="Arial"/>
          <w:color w:val="000000"/>
          <w:sz w:val="28"/>
          <w:szCs w:val="28"/>
        </w:rPr>
        <w:t>其次，中学生群体是我国互联网应用的重要群体之一，多样化移</w:t>
      </w:r>
    </w:p>
    <w:p>
      <w:pPr>
        <w:rPr>
          <w:rFonts w:ascii="宋体" w:cs="Arial"/>
          <w:color w:val="000000"/>
          <w:sz w:val="28"/>
          <w:szCs w:val="28"/>
        </w:rPr>
      </w:pPr>
      <w:r>
        <w:rPr>
          <w:rFonts w:hint="eastAsia" w:ascii="宋体" w:hAnsi="宋体" w:cs="Arial"/>
          <w:color w:val="000000"/>
          <w:sz w:val="28"/>
          <w:szCs w:val="28"/>
        </w:rPr>
        <w:t>动自主学习平台对于中学生而言，充满了兴趣。移动自主学习模式也可以应用于课堂教学，“翻转课堂”的教学模式将会激发更多的学生成为课堂的“主人”，探索基于互联网的自主学习模式及高效课堂教学模式将有助于推进中学英语教学改革，真正意义上注重学生听说能力的培养。</w:t>
      </w:r>
    </w:p>
    <w:p>
      <w:pPr>
        <w:ind w:firstLine="560" w:firstLineChars="200"/>
        <w:rPr>
          <w:rFonts w:ascii="宋体" w:cs="Arial"/>
          <w:color w:val="000000"/>
          <w:sz w:val="28"/>
          <w:szCs w:val="28"/>
        </w:rPr>
      </w:pPr>
      <w:r>
        <w:rPr>
          <w:rFonts w:hint="eastAsia" w:ascii="宋体" w:hAnsi="宋体" w:cs="Arial"/>
          <w:color w:val="000000"/>
          <w:sz w:val="28"/>
          <w:szCs w:val="28"/>
        </w:rPr>
        <w:t>第三、教师合理地利用移动平台，可以有效地实现“分层教学”，学生自主学习的能力在增强，学习方式由学生被动接受变为主动探究与发现、应用与创新。利用移动平台，可以使课堂师生交互方式多样化，学生的关注度可以始终以教师为“引导者”的角色牵引，利用移动学习营造真实的学习情境</w:t>
      </w:r>
      <w:r>
        <w:rPr>
          <w:rFonts w:ascii="宋体" w:hAnsi="宋体" w:cs="Arial"/>
          <w:color w:val="000000"/>
          <w:sz w:val="28"/>
          <w:szCs w:val="28"/>
        </w:rPr>
        <w:t xml:space="preserve">, </w:t>
      </w:r>
      <w:r>
        <w:rPr>
          <w:rFonts w:hint="eastAsia" w:ascii="宋体" w:hAnsi="宋体" w:cs="Arial"/>
          <w:color w:val="000000"/>
          <w:sz w:val="28"/>
          <w:szCs w:val="28"/>
        </w:rPr>
        <w:t>培养学生思考问题，探索问题，实际运用的能力。更理想地从实践层面培养学生的综合语言运用能力。</w:t>
      </w:r>
    </w:p>
    <w:p>
      <w:pPr>
        <w:rPr>
          <w:rFonts w:ascii="宋体"/>
          <w:b/>
          <w:bCs/>
          <w:color w:val="000000"/>
          <w:sz w:val="28"/>
          <w:szCs w:val="28"/>
        </w:rPr>
      </w:pPr>
      <w:r>
        <w:rPr>
          <w:rFonts w:hint="eastAsia" w:ascii="宋体" w:hAnsi="宋体"/>
          <w:b/>
          <w:bCs/>
          <w:color w:val="000000"/>
          <w:sz w:val="28"/>
          <w:szCs w:val="28"/>
          <w:lang w:eastAsia="zh-CN"/>
        </w:rPr>
        <w:t>二</w:t>
      </w:r>
      <w:r>
        <w:rPr>
          <w:rFonts w:hint="eastAsia" w:ascii="宋体" w:hAnsi="宋体"/>
          <w:b/>
          <w:bCs/>
          <w:color w:val="000000"/>
          <w:sz w:val="28"/>
          <w:szCs w:val="28"/>
          <w:lang w:val="en-US" w:eastAsia="zh-CN"/>
        </w:rPr>
        <w:t>、课题主要</w:t>
      </w:r>
      <w:r>
        <w:rPr>
          <w:rFonts w:hint="eastAsia" w:ascii="宋体" w:hAnsi="宋体"/>
          <w:b/>
          <w:bCs/>
          <w:color w:val="000000"/>
          <w:sz w:val="28"/>
          <w:szCs w:val="28"/>
        </w:rPr>
        <w:t>研究内容</w:t>
      </w:r>
    </w:p>
    <w:p>
      <w:pPr>
        <w:rPr>
          <w:rFonts w:ascii="宋体"/>
          <w:color w:val="000000"/>
          <w:sz w:val="28"/>
          <w:szCs w:val="28"/>
        </w:rPr>
      </w:pPr>
      <w:r>
        <w:rPr>
          <w:rFonts w:ascii="宋体"/>
          <w:color w:val="000000"/>
          <w:sz w:val="28"/>
          <w:szCs w:val="28"/>
        </w:rPr>
        <w:t> </w:t>
      </w:r>
      <w:r>
        <w:rPr>
          <w:rFonts w:ascii="宋体" w:hAnsi="宋体"/>
          <w:color w:val="000000"/>
          <w:sz w:val="28"/>
          <w:szCs w:val="28"/>
        </w:rPr>
        <w:t xml:space="preserve">1. </w:t>
      </w:r>
      <w:r>
        <w:rPr>
          <w:rFonts w:hint="eastAsia" w:ascii="宋体" w:hAnsi="宋体"/>
          <w:color w:val="000000"/>
          <w:sz w:val="28"/>
          <w:szCs w:val="28"/>
        </w:rPr>
        <w:t>探索移动互联网系统型应用软件</w:t>
      </w:r>
      <w:r>
        <w:rPr>
          <w:rFonts w:hint="eastAsia" w:ascii="宋体" w:hAnsi="宋体"/>
          <w:color w:val="000000"/>
          <w:sz w:val="28"/>
          <w:szCs w:val="28"/>
          <w:lang w:eastAsia="zh-CN"/>
        </w:rPr>
        <w:t>及学习平台</w:t>
      </w:r>
      <w:r>
        <w:rPr>
          <w:rFonts w:hint="eastAsia" w:ascii="宋体" w:hAnsi="宋体"/>
          <w:color w:val="000000"/>
          <w:sz w:val="28"/>
          <w:szCs w:val="28"/>
        </w:rPr>
        <w:t>在</w:t>
      </w:r>
      <w:r>
        <w:rPr>
          <w:rFonts w:hint="eastAsia" w:ascii="宋体" w:hAnsi="宋体"/>
          <w:color w:val="000000"/>
          <w:sz w:val="28"/>
          <w:szCs w:val="28"/>
          <w:lang w:eastAsia="zh-CN"/>
        </w:rPr>
        <w:t>常规</w:t>
      </w:r>
      <w:r>
        <w:rPr>
          <w:rFonts w:hint="eastAsia" w:ascii="宋体" w:hAnsi="宋体"/>
          <w:color w:val="000000"/>
          <w:sz w:val="28"/>
          <w:szCs w:val="28"/>
        </w:rPr>
        <w:t>教学模式中的应用，主要包括：</w:t>
      </w:r>
    </w:p>
    <w:p>
      <w:pPr>
        <w:rPr>
          <w:rFonts w:ascii="宋体"/>
          <w:color w:val="000000"/>
          <w:sz w:val="28"/>
          <w:szCs w:val="28"/>
        </w:rPr>
      </w:pPr>
      <w:r>
        <w:rPr>
          <w:rFonts w:hint="eastAsia" w:ascii="宋体"/>
          <w:color w:val="000000"/>
          <w:sz w:val="28"/>
          <w:szCs w:val="28"/>
        </w:rPr>
        <w:t>①</w:t>
      </w:r>
      <w:r>
        <w:rPr>
          <w:rFonts w:hint="eastAsia" w:ascii="宋体" w:hAnsi="宋体"/>
          <w:color w:val="000000"/>
          <w:sz w:val="28"/>
          <w:szCs w:val="28"/>
        </w:rPr>
        <w:t>如何利用移动互联网自主学习平台提供英语学习环境。</w:t>
      </w:r>
    </w:p>
    <w:p>
      <w:pPr>
        <w:rPr>
          <w:rFonts w:ascii="宋体"/>
          <w:color w:val="000000"/>
          <w:sz w:val="28"/>
          <w:szCs w:val="28"/>
        </w:rPr>
      </w:pPr>
      <w:r>
        <w:rPr>
          <w:rFonts w:hint="eastAsia" w:ascii="宋体" w:hAnsi="宋体"/>
          <w:color w:val="000000"/>
          <w:sz w:val="28"/>
          <w:szCs w:val="28"/>
        </w:rPr>
        <w:t>②</w:t>
      </w:r>
      <w:r>
        <w:rPr>
          <w:rFonts w:ascii="宋体"/>
          <w:color w:val="000000"/>
          <w:sz w:val="28"/>
          <w:szCs w:val="28"/>
        </w:rPr>
        <w:t> </w:t>
      </w:r>
      <w:r>
        <w:rPr>
          <w:rFonts w:hint="eastAsia" w:ascii="宋体" w:hAnsi="宋体"/>
          <w:color w:val="000000"/>
          <w:sz w:val="28"/>
          <w:szCs w:val="28"/>
        </w:rPr>
        <w:t>如何利用移动互联网自主学习平台提升课堂教学效率。</w:t>
      </w:r>
    </w:p>
    <w:p>
      <w:pPr>
        <w:rPr>
          <w:rFonts w:hint="eastAsia" w:ascii="宋体" w:hAnsi="宋体"/>
          <w:color w:val="000000"/>
          <w:sz w:val="28"/>
          <w:szCs w:val="28"/>
        </w:rPr>
      </w:pPr>
      <w:r>
        <w:rPr>
          <w:rFonts w:hint="eastAsia" w:ascii="宋体" w:hAnsi="宋体"/>
          <w:color w:val="000000"/>
          <w:sz w:val="28"/>
          <w:szCs w:val="28"/>
        </w:rPr>
        <w:t>③如何利用移动互联网改革课后自主学习手段。</w:t>
      </w:r>
    </w:p>
    <w:p>
      <w:pPr>
        <w:rPr>
          <w:rFonts w:ascii="宋体"/>
          <w:color w:val="000000"/>
          <w:sz w:val="28"/>
          <w:szCs w:val="28"/>
        </w:rPr>
      </w:pPr>
      <w:r>
        <w:rPr>
          <w:rFonts w:hint="eastAsia" w:ascii="宋体" w:hAnsi="宋体"/>
          <w:color w:val="000000"/>
          <w:sz w:val="28"/>
          <w:szCs w:val="28"/>
        </w:rPr>
        <w:t>④教师如何利用移动互联网自主学习平台进行成果追踪验收。</w:t>
      </w:r>
    </w:p>
    <w:p>
      <w:pPr>
        <w:rPr>
          <w:rFonts w:ascii="宋体"/>
          <w:color w:val="000000"/>
          <w:sz w:val="28"/>
          <w:szCs w:val="28"/>
        </w:rPr>
      </w:pPr>
      <w:r>
        <w:rPr>
          <w:rFonts w:ascii="宋体"/>
          <w:color w:val="000000"/>
          <w:sz w:val="28"/>
          <w:szCs w:val="28"/>
        </w:rPr>
        <w:t> </w:t>
      </w:r>
      <w:r>
        <w:rPr>
          <w:rFonts w:ascii="宋体" w:hAnsi="宋体"/>
          <w:color w:val="000000"/>
          <w:sz w:val="28"/>
          <w:szCs w:val="28"/>
        </w:rPr>
        <w:t>2.</w:t>
      </w:r>
      <w:r>
        <w:rPr>
          <w:rFonts w:hint="eastAsia" w:ascii="宋体" w:hAnsi="宋体"/>
          <w:color w:val="000000"/>
          <w:sz w:val="28"/>
          <w:szCs w:val="28"/>
        </w:rPr>
        <w:t>根据阶段性实验对照组，探索基于移动互联网自主学习应用软件对英语综合能力培养的应用策略及效果研究。</w:t>
      </w:r>
    </w:p>
    <w:p>
      <w:pPr>
        <w:rPr>
          <w:rFonts w:ascii="宋体"/>
          <w:color w:val="000000"/>
          <w:sz w:val="28"/>
          <w:szCs w:val="28"/>
        </w:rPr>
      </w:pPr>
      <w:r>
        <w:rPr>
          <w:rFonts w:hint="eastAsia" w:ascii="宋体" w:hAnsi="宋体"/>
          <w:color w:val="000000"/>
          <w:sz w:val="28"/>
          <w:szCs w:val="28"/>
        </w:rPr>
        <w:t>①如何丰富学习体验，培养学生探究能力。</w:t>
      </w:r>
    </w:p>
    <w:p>
      <w:pPr>
        <w:rPr>
          <w:rFonts w:ascii="宋体"/>
          <w:color w:val="000000"/>
          <w:sz w:val="28"/>
          <w:szCs w:val="28"/>
        </w:rPr>
      </w:pPr>
      <w:r>
        <w:rPr>
          <w:rFonts w:hint="eastAsia" w:ascii="宋体" w:hAnsi="宋体"/>
          <w:color w:val="000000"/>
          <w:sz w:val="28"/>
          <w:szCs w:val="28"/>
        </w:rPr>
        <w:t>②如何根据学生个体差异，分层培养综合运用能力。</w:t>
      </w:r>
    </w:p>
    <w:p>
      <w:pPr>
        <w:rPr>
          <w:rFonts w:hint="eastAsia" w:ascii="宋体" w:hAnsi="宋体"/>
          <w:color w:val="000000"/>
          <w:sz w:val="28"/>
          <w:szCs w:val="28"/>
        </w:rPr>
      </w:pPr>
      <w:r>
        <w:rPr>
          <w:rFonts w:hint="eastAsia" w:ascii="宋体" w:hAnsi="宋体"/>
          <w:color w:val="000000"/>
          <w:sz w:val="28"/>
          <w:szCs w:val="28"/>
        </w:rPr>
        <w:t>③如何促进移动平台实现教学空间延伸，实现知识能力构建。</w:t>
      </w:r>
    </w:p>
    <w:p>
      <w:pPr>
        <w:rPr>
          <w:rFonts w:ascii="宋体" w:hAnsi="宋体"/>
          <w:color w:val="000000"/>
          <w:sz w:val="28"/>
          <w:szCs w:val="28"/>
        </w:rPr>
      </w:pPr>
      <w:r>
        <w:rPr>
          <w:rFonts w:hint="eastAsia" w:ascii="宋体" w:hAnsi="宋体"/>
          <w:color w:val="000000"/>
          <w:sz w:val="28"/>
          <w:szCs w:val="28"/>
        </w:rPr>
        <w:t>④通过实验对照组，阶段性成绩对比，研究自主学习模式在英语听力、口语、阅读、写作等方面起到的实际教学效果。</w:t>
      </w:r>
    </w:p>
    <w:p>
      <w:pPr>
        <w:numPr>
          <w:ilvl w:val="0"/>
          <w:numId w:val="2"/>
        </w:numPr>
        <w:ind w:left="79" w:leftChars="0"/>
        <w:rPr>
          <w:rFonts w:hint="eastAsia" w:ascii="宋体" w:hAnsi="宋体"/>
          <w:color w:val="000000"/>
          <w:sz w:val="28"/>
          <w:szCs w:val="28"/>
          <w:lang w:eastAsia="zh-CN"/>
        </w:rPr>
      </w:pPr>
      <w:r>
        <w:rPr>
          <w:rFonts w:hint="eastAsia" w:ascii="宋体" w:hAnsi="宋体"/>
          <w:color w:val="000000"/>
          <w:sz w:val="28"/>
          <w:szCs w:val="28"/>
        </w:rPr>
        <w:t>探索</w:t>
      </w:r>
      <w:r>
        <w:rPr>
          <w:rFonts w:hint="eastAsia" w:ascii="宋体" w:hAnsi="宋体"/>
          <w:color w:val="000000"/>
          <w:sz w:val="28"/>
          <w:szCs w:val="28"/>
          <w:lang w:eastAsia="zh-CN"/>
        </w:rPr>
        <w:t>并总结出</w:t>
      </w:r>
      <w:r>
        <w:rPr>
          <w:rFonts w:hint="eastAsia" w:ascii="宋体" w:hAnsi="宋体"/>
          <w:color w:val="000000"/>
          <w:sz w:val="28"/>
          <w:szCs w:val="28"/>
        </w:rPr>
        <w:t>移动互联网应用平台如何实现课堂线上线下的交互式活动</w:t>
      </w:r>
      <w:r>
        <w:rPr>
          <w:rFonts w:hint="eastAsia" w:ascii="宋体" w:hAnsi="宋体"/>
          <w:color w:val="000000"/>
          <w:sz w:val="28"/>
          <w:szCs w:val="28"/>
          <w:lang w:eastAsia="zh-CN"/>
        </w:rPr>
        <w:t>：</w:t>
      </w:r>
      <w:r>
        <w:rPr>
          <w:rFonts w:hint="eastAsia" w:ascii="宋体" w:hAnsi="宋体"/>
          <w:color w:val="000000"/>
          <w:sz w:val="28"/>
          <w:szCs w:val="28"/>
        </w:rPr>
        <w:t>移动互联网背景下的234自主学习模式</w:t>
      </w:r>
      <w:r>
        <w:rPr>
          <w:rFonts w:hint="eastAsia" w:ascii="宋体" w:hAnsi="宋体"/>
          <w:color w:val="000000"/>
          <w:sz w:val="28"/>
          <w:szCs w:val="28"/>
          <w:lang w:eastAsia="zh-CN"/>
        </w:rPr>
        <w:t>。</w:t>
      </w:r>
    </w:p>
    <w:p>
      <w:pPr>
        <w:pStyle w:val="6"/>
        <w:ind w:firstLine="280" w:firstLineChars="100"/>
        <w:rPr>
          <w:rFonts w:hint="default" w:ascii="宋体" w:hAnsi="宋体"/>
          <w:color w:val="000000"/>
          <w:sz w:val="28"/>
          <w:szCs w:val="28"/>
          <w:lang w:val="en-US" w:eastAsia="zh-CN"/>
        </w:rPr>
      </w:pPr>
      <w:r>
        <w:rPr>
          <w:rFonts w:hint="eastAsia" w:ascii="宋体" w:hAnsi="宋体"/>
          <w:color w:val="000000"/>
          <w:sz w:val="28"/>
          <w:szCs w:val="28"/>
          <w:lang w:val="en-US" w:eastAsia="zh-CN"/>
        </w:rPr>
        <w:t xml:space="preserve"> </w:t>
      </w:r>
      <w:r>
        <w:rPr>
          <w:rFonts w:ascii="宋体" w:hAnsi="宋体" w:eastAsia="宋体" w:cs="宋体"/>
          <w:color w:val="auto"/>
          <w:kern w:val="2"/>
          <w:sz w:val="28"/>
          <w:szCs w:val="28"/>
        </w:rPr>
        <w:t>课题组利用我校“数字化实验班”的优势，结合教育实验的方法，每个年级选定两个班级进行英语水平测试，分别作为实验对照组班级，并试图开展英语教学模式改革，试行“基于移动互联网下的自主学习模式”，将“移动学习平台”作为实验对照组的参照条件，通过周测，月测，期中，期末测试的数据跟踪，从“四个维度”分析基于互联网，自主学习模式对学生综合能力水平提高的决定因素，反思总结信息化技术在英语教学中的有效手段，并鼓励课题组一线教师积极推行信息化教学手段，以实现高效课堂及教学时间空间的延展，以此推动研究成果的进一步完善与成熟。</w:t>
      </w:r>
    </w:p>
    <w:p>
      <w:pPr>
        <w:numPr>
          <w:ilvl w:val="0"/>
          <w:numId w:val="0"/>
        </w:numPr>
        <w:ind w:left="79" w:leftChars="0" w:firstLine="560" w:firstLineChars="200"/>
        <w:rPr>
          <w:rFonts w:hint="eastAsia" w:ascii="宋体" w:hAnsi="宋体"/>
          <w:color w:val="000000"/>
          <w:sz w:val="28"/>
          <w:szCs w:val="28"/>
        </w:rPr>
      </w:pPr>
      <w:r>
        <w:rPr>
          <w:rFonts w:hint="eastAsia" w:ascii="宋体" w:hAnsi="宋体"/>
          <w:color w:val="000000"/>
          <w:sz w:val="28"/>
          <w:szCs w:val="28"/>
        </w:rPr>
        <w:t>将传统的单向课堂交流方式转变为双向和多项交流，最大限度地提高学生学习的主动性和积极性，将有限的课堂转变为没有时空限制的移动学习，最终提升自主学习能力。</w:t>
      </w:r>
    </w:p>
    <w:p>
      <w:pPr>
        <w:rPr>
          <w:rFonts w:ascii="宋体" w:hAnsi="宋体" w:cs="宋体"/>
          <w:b/>
          <w:sz w:val="28"/>
          <w:szCs w:val="28"/>
        </w:rPr>
      </w:pPr>
      <w:r>
        <w:rPr>
          <w:rFonts w:hint="eastAsia" w:ascii="宋体" w:hAnsi="宋体" w:cs="宋体"/>
          <w:b/>
          <w:sz w:val="28"/>
          <w:szCs w:val="28"/>
        </w:rPr>
        <w:t>三、课题研究的方法</w:t>
      </w:r>
    </w:p>
    <w:p>
      <w:pPr>
        <w:pStyle w:val="3"/>
        <w:shd w:val="clear" w:color="auto" w:fill="FFFFFF"/>
        <w:spacing w:before="0" w:beforeAutospacing="0" w:after="0" w:afterAutospacing="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1.调查法：</w:t>
      </w:r>
    </w:p>
    <w:p>
      <w:pPr>
        <w:pStyle w:val="3"/>
        <w:shd w:val="clear" w:color="auto" w:fill="FFFFFF"/>
        <w:spacing w:before="0" w:beforeAutospacing="0" w:after="0" w:afterAutospacing="0"/>
        <w:ind w:firstLine="560" w:firstLineChars="20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通过对学生的问卷调查，主要询问学生现有的对移动学习平台的需求，以及学生对教师课堂教学中学生的专注度、教学方式偏好，学生对于英语学习的动机及态度，以及移动互联网使用情况，学生利用网络自主学习完成任务的情况,以及网络自主学习的监控、评价等问题。</w:t>
      </w:r>
    </w:p>
    <w:p>
      <w:pPr>
        <w:pStyle w:val="3"/>
        <w:shd w:val="clear" w:color="auto" w:fill="FFFFFF"/>
        <w:spacing w:before="0" w:beforeAutospacing="0" w:after="0" w:afterAutospacing="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2.案例分析法：</w:t>
      </w:r>
    </w:p>
    <w:p>
      <w:pPr>
        <w:pStyle w:val="3"/>
        <w:shd w:val="clear" w:color="auto" w:fill="FFFFFF"/>
        <w:spacing w:before="0" w:beforeAutospacing="0" w:after="0" w:afterAutospacing="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 </w:t>
      </w:r>
      <w:r>
        <w:rPr>
          <w:rFonts w:hint="eastAsia"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 通过教学案例分析，对比移动自主学习平台的使用效果，进而通过分析教学案例，对初中英语课堂移动自主学习平台的使用效果及学生反馈进行研究分析，试图探索适合培养中学生“听力、口语、阅读、写作”的教学模式。</w:t>
      </w:r>
    </w:p>
    <w:p>
      <w:pPr>
        <w:pStyle w:val="3"/>
        <w:shd w:val="clear" w:color="auto" w:fill="FFFFFF"/>
        <w:spacing w:before="0" w:beforeAutospacing="0" w:after="0" w:afterAutospacing="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3.文献研究法：</w:t>
      </w:r>
    </w:p>
    <w:p>
      <w:pPr>
        <w:pStyle w:val="3"/>
        <w:shd w:val="clear" w:color="auto" w:fill="FFFFFF"/>
        <w:spacing w:before="0" w:beforeAutospacing="0" w:after="0" w:afterAutospacing="0"/>
        <w:ind w:firstLine="560" w:firstLineChars="20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组织组内成员搜集、整理国内外关于“移动互联网自主学习平台”的研究文献，试图通过经典教学案例进行文献研究，并通过对文献的研究形成对事实的科学认识的方法。</w:t>
      </w:r>
    </w:p>
    <w:p>
      <w:pPr>
        <w:pStyle w:val="3"/>
        <w:shd w:val="clear" w:color="auto" w:fill="FFFFFF"/>
        <w:spacing w:before="0" w:beforeAutospacing="0" w:after="0" w:afterAutospacing="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4.课堂观察法:</w:t>
      </w:r>
    </w:p>
    <w:p>
      <w:pPr>
        <w:pStyle w:val="3"/>
        <w:shd w:val="clear" w:color="auto" w:fill="FFFFFF"/>
        <w:spacing w:before="0" w:beforeAutospacing="0" w:after="0" w:afterAutospacing="0"/>
        <w:ind w:firstLine="560" w:firstLineChars="20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课堂观察法是指研究者或观察者带着明确的目的，凭借自身感官以及有关辅助工具、直接或间接从课堂情境中收集资料，并依据资料作相应研究的一种教育科学研究方法。本课题七、八年级主要采用课堂观察法，各组教师互相听课、评课，改变了原来单兵作战的工作模式，从教学上的孤立的个人主义走向合作的专业主义。</w:t>
      </w:r>
    </w:p>
    <w:p>
      <w:pPr>
        <w:numPr>
          <w:ilvl w:val="0"/>
          <w:numId w:val="3"/>
        </w:numPr>
        <w:rPr>
          <w:b/>
          <w:bCs/>
          <w:sz w:val="28"/>
          <w:szCs w:val="28"/>
        </w:rPr>
      </w:pPr>
      <w:r>
        <w:rPr>
          <w:rFonts w:hint="eastAsia"/>
          <w:b/>
          <w:bCs/>
          <w:sz w:val="28"/>
          <w:szCs w:val="28"/>
        </w:rPr>
        <w:t>课题研究的过程与研究成果</w:t>
      </w: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第一阶段：准备阶段（2016.12-2017.12）</w:t>
      </w:r>
    </w:p>
    <w:p>
      <w:pPr>
        <w:pStyle w:val="2"/>
        <w:framePr w:wrap="auto" w:vAnchor="margin" w:hAnchor="text" w:yAlign="inline"/>
        <w:widowControl/>
        <w:spacing w:line="384" w:lineRule="auto"/>
        <w:jc w:val="left"/>
        <w:rPr>
          <w:rFonts w:hint="default"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lang w:val="zh-TW" w:eastAsia="zh-TW"/>
        </w:rPr>
        <w:t>确定课题研究方向，完成课题设计、申报、立项。</w:t>
      </w:r>
    </w:p>
    <w:p>
      <w:pPr>
        <w:pStyle w:val="2"/>
        <w:framePr w:wrap="auto" w:vAnchor="margin" w:hAnchor="text" w:yAlign="inline"/>
        <w:widowControl/>
        <w:spacing w:line="384" w:lineRule="auto"/>
        <w:jc w:val="left"/>
        <w:rPr>
          <w:rFonts w:hint="default"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2.</w:t>
      </w:r>
      <w:r>
        <w:rPr>
          <w:rFonts w:asciiTheme="majorEastAsia" w:hAnsiTheme="majorEastAsia" w:eastAsiaTheme="majorEastAsia" w:cstheme="majorEastAsia"/>
          <w:sz w:val="28"/>
          <w:szCs w:val="28"/>
          <w:lang w:val="zh-TW" w:eastAsia="zh-TW"/>
        </w:rPr>
        <w:t>搜集文献资料，调查研究、学习相关理论，制定研究方案，成立课题小组。</w:t>
      </w:r>
    </w:p>
    <w:p>
      <w:pPr>
        <w:rPr>
          <w:rFonts w:ascii="宋体" w:hAnsi="宋体" w:cs="宋体"/>
          <w:sz w:val="28"/>
          <w:szCs w:val="28"/>
        </w:rPr>
      </w:pPr>
      <w:r>
        <w:rPr>
          <w:rFonts w:hint="eastAsia"/>
          <w:sz w:val="28"/>
          <w:szCs w:val="28"/>
        </w:rPr>
        <w:t xml:space="preserve">    </w:t>
      </w:r>
      <w:r>
        <w:rPr>
          <w:rFonts w:ascii="宋体" w:hAnsi="宋体" w:cs="宋体"/>
          <w:sz w:val="28"/>
          <w:szCs w:val="28"/>
        </w:rPr>
        <w:t>在课题实施之</w:t>
      </w:r>
      <w:r>
        <w:rPr>
          <w:rFonts w:hint="eastAsia" w:ascii="宋体" w:hAnsi="宋体" w:cs="宋体"/>
          <w:sz w:val="28"/>
          <w:szCs w:val="28"/>
        </w:rPr>
        <w:t>初</w:t>
      </w:r>
      <w:r>
        <w:rPr>
          <w:rFonts w:ascii="宋体" w:hAnsi="宋体" w:cs="宋体"/>
          <w:sz w:val="28"/>
          <w:szCs w:val="28"/>
        </w:rPr>
        <w:t>，作为课题</w:t>
      </w:r>
      <w:r>
        <w:rPr>
          <w:rFonts w:hint="eastAsia" w:ascii="宋体" w:hAnsi="宋体" w:cs="宋体"/>
          <w:sz w:val="28"/>
          <w:szCs w:val="28"/>
        </w:rPr>
        <w:t>负责</w:t>
      </w:r>
      <w:r>
        <w:rPr>
          <w:rFonts w:ascii="宋体" w:hAnsi="宋体" w:cs="宋体"/>
          <w:sz w:val="28"/>
          <w:szCs w:val="28"/>
        </w:rPr>
        <w:t>人，和课题组成员利用集体备课、教研的时间，一起学习先进的教育理论与思想，</w:t>
      </w:r>
      <w:r>
        <w:rPr>
          <w:rFonts w:hint="eastAsia" w:ascii="宋体" w:hAnsi="宋体" w:cs="宋体"/>
          <w:sz w:val="28"/>
          <w:szCs w:val="28"/>
        </w:rPr>
        <w:t>以及移动互联网平台、APP的相关使用，</w:t>
      </w:r>
      <w:r>
        <w:rPr>
          <w:rFonts w:ascii="宋体" w:hAnsi="宋体" w:cs="宋体"/>
          <w:sz w:val="28"/>
          <w:szCs w:val="28"/>
        </w:rPr>
        <w:t>希望通过学习，让理论来指导实践，</w:t>
      </w:r>
      <w:r>
        <w:rPr>
          <w:rFonts w:hint="eastAsia" w:ascii="宋体" w:hAnsi="宋体" w:cs="宋体"/>
          <w:sz w:val="28"/>
          <w:szCs w:val="28"/>
        </w:rPr>
        <w:t>用当代信息技术武装头脑，跟上大数据时代的步伐，</w:t>
      </w:r>
      <w:r>
        <w:rPr>
          <w:rFonts w:ascii="宋体" w:hAnsi="宋体" w:cs="宋体"/>
          <w:sz w:val="28"/>
          <w:szCs w:val="28"/>
        </w:rPr>
        <w:t>融</w:t>
      </w:r>
      <w:r>
        <w:rPr>
          <w:rFonts w:hint="eastAsia" w:ascii="宋体" w:hAnsi="宋体" w:cs="宋体"/>
          <w:sz w:val="28"/>
          <w:szCs w:val="28"/>
        </w:rPr>
        <w:t>英语</w:t>
      </w:r>
      <w:r>
        <w:rPr>
          <w:rFonts w:ascii="宋体" w:hAnsi="宋体" w:cs="宋体"/>
          <w:sz w:val="28"/>
          <w:szCs w:val="28"/>
        </w:rPr>
        <w:t>教育教学理论研究</w:t>
      </w:r>
      <w:r>
        <w:rPr>
          <w:rFonts w:hint="eastAsia" w:ascii="宋体" w:hAnsi="宋体" w:cs="宋体"/>
          <w:sz w:val="28"/>
          <w:szCs w:val="28"/>
        </w:rPr>
        <w:t>、信息技术方面的开发使用</w:t>
      </w:r>
      <w:r>
        <w:rPr>
          <w:rFonts w:ascii="宋体" w:hAnsi="宋体" w:cs="宋体"/>
          <w:sz w:val="28"/>
          <w:szCs w:val="28"/>
        </w:rPr>
        <w:t>于</w:t>
      </w:r>
      <w:r>
        <w:rPr>
          <w:rFonts w:hint="eastAsia" w:ascii="宋体" w:hAnsi="宋体" w:cs="宋体"/>
          <w:sz w:val="28"/>
          <w:szCs w:val="28"/>
        </w:rPr>
        <w:t>英语</w:t>
      </w:r>
      <w:r>
        <w:rPr>
          <w:rFonts w:ascii="宋体" w:hAnsi="宋体" w:cs="宋体"/>
          <w:sz w:val="28"/>
          <w:szCs w:val="28"/>
        </w:rPr>
        <w:t>教学实践之中，使得课题研究获得质的</w:t>
      </w:r>
      <w:r>
        <w:rPr>
          <w:rFonts w:hint="eastAsia" w:ascii="宋体" w:hAnsi="宋体" w:cs="宋体"/>
          <w:sz w:val="28"/>
          <w:szCs w:val="28"/>
        </w:rPr>
        <w:t>飞跃</w:t>
      </w:r>
      <w:r>
        <w:rPr>
          <w:rFonts w:ascii="宋体" w:hAnsi="宋体" w:cs="宋体"/>
          <w:sz w:val="28"/>
          <w:szCs w:val="28"/>
        </w:rPr>
        <w:t>。同时，我们还有所分工，收集有关课题的资料，为课题框架构建完整、充分、饱满的躯体，保证课题的质的完美和量的统一。</w:t>
      </w:r>
    </w:p>
    <w:p>
      <w:pPr>
        <w:pStyle w:val="2"/>
        <w:framePr w:wrap="auto" w:vAnchor="margin" w:hAnchor="text" w:yAlign="inline"/>
        <w:widowControl/>
        <w:spacing w:line="384" w:lineRule="auto"/>
        <w:jc w:val="left"/>
        <w:rPr>
          <w:rFonts w:hint="default" w:asciiTheme="majorEastAsia" w:hAnsiTheme="majorEastAsia" w:eastAsiaTheme="majorEastAsia" w:cstheme="majorEastAsia"/>
          <w:sz w:val="28"/>
          <w:szCs w:val="28"/>
        </w:rPr>
      </w:pPr>
      <w:r>
        <w:rPr>
          <w:rFonts w:asciiTheme="majorEastAsia" w:hAnsiTheme="majorEastAsia" w:eastAsiaTheme="majorEastAsia" w:cstheme="majorEastAsia"/>
          <w:b/>
          <w:bCs/>
          <w:sz w:val="28"/>
          <w:szCs w:val="28"/>
          <w:lang w:val="zh-TW" w:eastAsia="zh-TW"/>
        </w:rPr>
        <w:t>第二阶段：研究阶段（</w:t>
      </w:r>
      <w:r>
        <w:rPr>
          <w:rFonts w:asciiTheme="majorEastAsia" w:hAnsiTheme="majorEastAsia" w:eastAsiaTheme="majorEastAsia" w:cstheme="majorEastAsia"/>
          <w:b/>
          <w:bCs/>
          <w:sz w:val="28"/>
          <w:szCs w:val="28"/>
        </w:rPr>
        <w:t>2017.9—2018.12</w:t>
      </w:r>
      <w:r>
        <w:rPr>
          <w:rFonts w:asciiTheme="majorEastAsia" w:hAnsiTheme="majorEastAsia" w:eastAsiaTheme="majorEastAsia" w:cstheme="majorEastAsia"/>
          <w:b/>
          <w:bCs/>
          <w:sz w:val="28"/>
          <w:szCs w:val="28"/>
          <w:lang w:val="zh-TW" w:eastAsia="zh-TW"/>
        </w:rPr>
        <w:t>）</w:t>
      </w:r>
    </w:p>
    <w:p>
      <w:pPr>
        <w:pStyle w:val="2"/>
        <w:framePr w:wrap="auto" w:vAnchor="margin" w:hAnchor="text" w:yAlign="inline"/>
        <w:widowControl/>
        <w:spacing w:line="384" w:lineRule="auto"/>
        <w:jc w:val="left"/>
        <w:rPr>
          <w:rFonts w:hint="default"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lang w:val="zh-TW" w:eastAsia="zh-TW"/>
        </w:rPr>
        <w:t>完成</w:t>
      </w:r>
      <w:r>
        <w:rPr>
          <w:rFonts w:asciiTheme="majorEastAsia" w:hAnsiTheme="majorEastAsia" w:eastAsiaTheme="majorEastAsia" w:cstheme="majorEastAsia"/>
          <w:sz w:val="28"/>
          <w:szCs w:val="28"/>
        </w:rPr>
        <w:t>“</w:t>
      </w:r>
      <w:r>
        <w:rPr>
          <w:rFonts w:asciiTheme="majorEastAsia" w:hAnsiTheme="majorEastAsia" w:eastAsiaTheme="majorEastAsia" w:cstheme="majorEastAsia"/>
          <w:sz w:val="28"/>
          <w:szCs w:val="28"/>
          <w:lang w:val="zh-TW" w:eastAsia="zh-TW"/>
        </w:rPr>
        <w:t>数字化环境下移动自主学习平台在英语教学中的应用</w:t>
      </w:r>
      <w:r>
        <w:rPr>
          <w:rFonts w:asciiTheme="majorEastAsia" w:hAnsiTheme="majorEastAsia" w:eastAsiaTheme="majorEastAsia" w:cstheme="majorEastAsia"/>
          <w:sz w:val="28"/>
          <w:szCs w:val="28"/>
        </w:rPr>
        <w:t>”</w:t>
      </w:r>
      <w:r>
        <w:rPr>
          <w:rFonts w:asciiTheme="majorEastAsia" w:hAnsiTheme="majorEastAsia" w:eastAsiaTheme="majorEastAsia" w:cstheme="majorEastAsia"/>
          <w:sz w:val="28"/>
          <w:szCs w:val="28"/>
          <w:lang w:val="zh-TW" w:eastAsia="zh-TW"/>
        </w:rPr>
        <w:t>整体框架设计。</w:t>
      </w:r>
    </w:p>
    <w:p>
      <w:pPr>
        <w:pStyle w:val="2"/>
        <w:framePr w:wrap="auto" w:vAnchor="margin" w:hAnchor="text" w:yAlign="inline"/>
        <w:widowControl/>
        <w:spacing w:line="384" w:lineRule="auto"/>
        <w:jc w:val="left"/>
        <w:rPr>
          <w:rFonts w:hint="default"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2.</w:t>
      </w:r>
      <w:r>
        <w:rPr>
          <w:rFonts w:asciiTheme="majorEastAsia" w:hAnsiTheme="majorEastAsia" w:eastAsiaTheme="majorEastAsia" w:cstheme="majorEastAsia"/>
          <w:sz w:val="28"/>
          <w:szCs w:val="28"/>
          <w:lang w:val="zh-TW" w:eastAsia="zh-TW"/>
        </w:rPr>
        <w:t>开发校本化学习资源，完成数字化学习环境下的英语分专题课型研讨与设计，开展系列课堂教学实践活动。</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TW" w:eastAsia="zh-TW"/>
        </w:rPr>
        <w:t>．数字化与非数字化班型学生阶段性学习成果数据跟踪与反馈研究，探索适合学生发展的自主学习模式与课堂教学模式。</w:t>
      </w:r>
    </w:p>
    <w:p>
      <w:pPr>
        <w:ind w:firstLine="560" w:firstLineChars="200"/>
        <w:rPr>
          <w:rFonts w:ascii="宋体" w:hAnsi="宋体" w:cs="宋体"/>
          <w:sz w:val="28"/>
          <w:szCs w:val="28"/>
        </w:rPr>
      </w:pPr>
      <w:r>
        <w:rPr>
          <w:rFonts w:ascii="宋体" w:hAnsi="宋体" w:cs="宋体"/>
          <w:sz w:val="28"/>
          <w:szCs w:val="28"/>
        </w:rPr>
        <w:t>教育教学的主战场在课堂，课题研究重点在课堂教学上，实验教师以课堂教学为切入点，</w:t>
      </w:r>
      <w:r>
        <w:rPr>
          <w:rFonts w:hint="eastAsia" w:ascii="宋体" w:hAnsi="宋体" w:cs="宋体"/>
          <w:sz w:val="28"/>
          <w:szCs w:val="28"/>
        </w:rPr>
        <w:t>发现互联网正以它获取知识方便、快捷、全面的特点成为中学生获取种种信息的主要来源之一；互联网有助于中学生不断提高自身素质和技能，网络环境下，教师与学生之间角色关系,教学模式和学习模式都发生了本质的变化；这种变化有利于学生自主的、个性化的学习，有利于培养学生解决问题的能力；同时为学生实现自主学习创造了更大的空间。网络环境下，构建学生自主学习的平台须树立学生自主学习的意识；创设学生自主学习的环境；培养学生自主学习的方法。信息技术与传统英语课堂学习的深度融合，使得学生在学习过程中的主体性得到更加充分的体现。</w:t>
      </w:r>
    </w:p>
    <w:p>
      <w:pPr>
        <w:rPr>
          <w:rFonts w:ascii="宋体" w:hAnsi="宋体" w:cs="宋体"/>
          <w:sz w:val="28"/>
          <w:szCs w:val="28"/>
        </w:rPr>
      </w:pPr>
      <w:r>
        <w:rPr>
          <w:rFonts w:hint="eastAsia" w:ascii="宋体" w:hAnsi="宋体" w:cs="宋体"/>
          <w:sz w:val="28"/>
          <w:szCs w:val="28"/>
        </w:rPr>
        <w:t xml:space="preserve">    结合学校、本区、本市甚至全国组织的大型教研活动，本课题组成员取得了可喜的成绩：课题负责人（胡粤）所撰写的《自主学习平台vHomework对初中英语教学的应用性研究》获得“天津市双成果”天津市三等奖，在课题研究的过程中，课题组成员（胡粤）分别在2018年、2019年、2020年撰写了《互联网环境下初中英语阅读教学模式探究》、《核心素养下初中英语写作教学的多元化策略研究》、《核心素养背景下初中英语“语音教学”的有效策略研究》，三篇论文分别获得了天津市“教育创新论文大赛”市级荣誉及区级荣誉。课题组成员基于</w:t>
      </w:r>
      <w:r>
        <w:rPr>
          <w:rFonts w:ascii="宋体" w:hAnsi="宋体" w:cs="宋体"/>
          <w:sz w:val="28"/>
          <w:szCs w:val="28"/>
        </w:rPr>
        <w:t>移动互联网下</w:t>
      </w:r>
      <w:r>
        <w:rPr>
          <w:rFonts w:hint="eastAsia" w:ascii="宋体" w:hAnsi="宋体" w:cs="宋体"/>
          <w:sz w:val="28"/>
          <w:szCs w:val="28"/>
        </w:rPr>
        <w:t>背景下，</w:t>
      </w:r>
      <w:r>
        <w:rPr>
          <w:rFonts w:ascii="宋体" w:hAnsi="宋体" w:cs="宋体"/>
          <w:sz w:val="28"/>
          <w:szCs w:val="28"/>
        </w:rPr>
        <w:t>对</w:t>
      </w:r>
      <w:r>
        <w:rPr>
          <w:rFonts w:hint="eastAsia" w:ascii="宋体" w:hAnsi="宋体" w:cs="宋体"/>
          <w:sz w:val="28"/>
          <w:szCs w:val="28"/>
        </w:rPr>
        <w:t>如何培养中学生</w:t>
      </w:r>
      <w:r>
        <w:rPr>
          <w:rFonts w:ascii="宋体" w:hAnsi="宋体" w:cs="宋体"/>
          <w:sz w:val="28"/>
          <w:szCs w:val="28"/>
        </w:rPr>
        <w:t>初中英语</w:t>
      </w:r>
      <w:r>
        <w:rPr>
          <w:rFonts w:hint="eastAsia" w:ascii="宋体" w:hAnsi="宋体" w:cs="宋体"/>
          <w:sz w:val="28"/>
          <w:szCs w:val="28"/>
        </w:rPr>
        <w:t>综合语言运用能力进行了细致的研究与探讨，课题研究过程中分别从听、说、读、写四个方面进行了论文的撰写、相关课题的研究及课例的探讨与研究。</w:t>
      </w:r>
    </w:p>
    <w:p>
      <w:pPr>
        <w:ind w:firstLine="560" w:firstLineChars="200"/>
        <w:rPr>
          <w:rFonts w:ascii="宋体" w:hAnsi="宋体" w:cs="宋体"/>
          <w:sz w:val="28"/>
          <w:szCs w:val="28"/>
        </w:rPr>
      </w:pPr>
      <w:r>
        <w:rPr>
          <w:rFonts w:hint="eastAsia" w:ascii="宋体" w:hAnsi="宋体" w:cs="宋体"/>
          <w:sz w:val="28"/>
          <w:szCs w:val="28"/>
        </w:rPr>
        <w:t>课题组成员（刘芸、胡粤、胡文艳等人）在“十三五”课题中（课题批准号：JK1350016A）对移动互联网环境下，学生的自主学习模式进行了探究；并且在中国教育学会外语教学专业委员会组织的课题研究中心，对《盒子鱼教学对提高学生听力能力的效果研究》进行了量化的对比研究，并且均顺利结题。</w:t>
      </w:r>
    </w:p>
    <w:p>
      <w:pPr>
        <w:ind w:firstLine="560" w:firstLineChars="200"/>
        <w:rPr>
          <w:rFonts w:ascii="宋体" w:hAnsi="宋体" w:cs="宋体"/>
          <w:sz w:val="28"/>
          <w:szCs w:val="28"/>
        </w:rPr>
      </w:pPr>
      <w:r>
        <w:rPr>
          <w:rFonts w:hint="eastAsia" w:ascii="宋体" w:hAnsi="宋体" w:cs="宋体"/>
          <w:sz w:val="28"/>
          <w:szCs w:val="28"/>
        </w:rPr>
        <w:t>课题组成员（周怡）承担了我校的小课题研究“现代信息技术在初中英语词汇教学中的实践研究”，所撰写的相关主题论文获得天津市中小学教育教学研究室的市级荣誉。</w:t>
      </w:r>
    </w:p>
    <w:p>
      <w:pPr>
        <w:ind w:firstLine="560" w:firstLineChars="200"/>
        <w:rPr>
          <w:rFonts w:ascii="宋体" w:hAnsi="宋体" w:cs="宋体"/>
          <w:sz w:val="28"/>
          <w:szCs w:val="28"/>
        </w:rPr>
      </w:pPr>
      <w:r>
        <w:rPr>
          <w:rFonts w:hint="eastAsia" w:ascii="宋体" w:hAnsi="宋体" w:cs="宋体"/>
          <w:sz w:val="28"/>
          <w:szCs w:val="28"/>
        </w:rPr>
        <w:t>在课例研究方面，课题组成员（周怡、王雅倩）分别录制了七年级上册Module 6 Unit 1/Unit 2的听说课与阅读课，并在中央电教馆、天津市电教馆举办的教育信息化大赛中取得荣誉。疫情阶段，课题组成员（胡粤、孟庆鑫）分别在天津市广电云课堂录制了“中小学春季精品课程”，课型为听说课及读写课，共有四期在天津电视台播出。我校也在课题研究阶段，组织了相关的微课、论文、及不同课型的研讨课，对互联网环境下中学生的学习模式及策略进行了全面而系统的研究。</w:t>
      </w:r>
    </w:p>
    <w:p>
      <w:pPr>
        <w:ind w:firstLine="560" w:firstLineChars="200"/>
        <w:rPr>
          <w:rFonts w:ascii="宋体" w:hAnsi="宋体" w:cs="宋体"/>
          <w:sz w:val="28"/>
          <w:szCs w:val="28"/>
        </w:rPr>
      </w:pPr>
      <w:r>
        <w:rPr>
          <w:rFonts w:hint="eastAsia" w:ascii="宋体" w:hAnsi="宋体" w:cs="宋体"/>
          <w:sz w:val="28"/>
          <w:szCs w:val="28"/>
        </w:rPr>
        <w:t>另外课题组实验教师还积极参加了以“互联网软件平台为依托的初中英语课堂教学理念”为背景下的“同课异构”、“青年教师教学展示课”以及“双优课”等活动，</w:t>
      </w:r>
      <w:r>
        <w:rPr>
          <w:rFonts w:ascii="宋体" w:hAnsi="宋体" w:cs="宋体"/>
          <w:sz w:val="28"/>
          <w:szCs w:val="28"/>
        </w:rPr>
        <w:t>老师</w:t>
      </w:r>
      <w:r>
        <w:rPr>
          <w:rFonts w:hint="eastAsia" w:ascii="宋体" w:hAnsi="宋体" w:cs="宋体"/>
          <w:sz w:val="28"/>
          <w:szCs w:val="28"/>
        </w:rPr>
        <w:t>们</w:t>
      </w:r>
      <w:r>
        <w:rPr>
          <w:rFonts w:ascii="宋体" w:hAnsi="宋体" w:cs="宋体"/>
          <w:sz w:val="28"/>
          <w:szCs w:val="28"/>
        </w:rPr>
        <w:t>抓住每一个有利机会，选择适当的教学内容进行研究，以活动为契机，以实验研究课为载体，精心组织，凝聚全组之力，</w:t>
      </w:r>
      <w:r>
        <w:rPr>
          <w:rFonts w:hint="eastAsia" w:ascii="宋体" w:hAnsi="宋体" w:cs="宋体"/>
          <w:sz w:val="28"/>
          <w:szCs w:val="28"/>
        </w:rPr>
        <w:t>优化课堂融合，提高教学效率。在</w:t>
      </w:r>
      <w:r>
        <w:rPr>
          <w:rFonts w:ascii="宋体" w:hAnsi="宋体" w:cs="宋体"/>
          <w:sz w:val="28"/>
          <w:szCs w:val="28"/>
        </w:rPr>
        <w:t>促进</w:t>
      </w:r>
      <w:r>
        <w:rPr>
          <w:rFonts w:hint="eastAsia" w:ascii="宋体" w:hAnsi="宋体" w:cs="宋体"/>
          <w:sz w:val="28"/>
          <w:szCs w:val="28"/>
        </w:rPr>
        <w:t>教师专业</w:t>
      </w:r>
      <w:r>
        <w:rPr>
          <w:rFonts w:ascii="宋体" w:hAnsi="宋体" w:cs="宋体"/>
          <w:sz w:val="28"/>
          <w:szCs w:val="28"/>
        </w:rPr>
        <w:t>发展</w:t>
      </w:r>
      <w:r>
        <w:rPr>
          <w:rFonts w:hint="eastAsia" w:ascii="宋体" w:hAnsi="宋体" w:cs="宋体"/>
          <w:sz w:val="28"/>
          <w:szCs w:val="28"/>
        </w:rPr>
        <w:t>的基础上</w:t>
      </w:r>
      <w:r>
        <w:rPr>
          <w:rFonts w:ascii="宋体" w:hAnsi="宋体" w:cs="宋体"/>
          <w:sz w:val="28"/>
          <w:szCs w:val="28"/>
        </w:rPr>
        <w:t>，让学生亲身经历</w:t>
      </w:r>
      <w:r>
        <w:rPr>
          <w:rFonts w:hint="eastAsia" w:ascii="宋体" w:hAnsi="宋体" w:cs="宋体"/>
          <w:sz w:val="28"/>
          <w:szCs w:val="28"/>
        </w:rPr>
        <w:t>在自主学习基础上</w:t>
      </w:r>
      <w:r>
        <w:rPr>
          <w:rFonts w:ascii="宋体" w:hAnsi="宋体" w:cs="宋体"/>
          <w:sz w:val="28"/>
          <w:szCs w:val="28"/>
        </w:rPr>
        <w:t>的</w:t>
      </w:r>
      <w:r>
        <w:rPr>
          <w:rFonts w:hint="eastAsia" w:ascii="宋体" w:hAnsi="宋体" w:cs="宋体"/>
          <w:sz w:val="28"/>
          <w:szCs w:val="28"/>
        </w:rPr>
        <w:t>英语</w:t>
      </w:r>
      <w:r>
        <w:rPr>
          <w:rFonts w:ascii="宋体" w:hAnsi="宋体" w:cs="宋体"/>
          <w:sz w:val="28"/>
          <w:szCs w:val="28"/>
        </w:rPr>
        <w:t>知识形成过程。</w:t>
      </w:r>
    </w:p>
    <w:p>
      <w:pPr>
        <w:pStyle w:val="2"/>
        <w:framePr w:wrap="auto" w:vAnchor="margin" w:hAnchor="text" w:yAlign="inline"/>
        <w:widowControl/>
        <w:spacing w:line="384" w:lineRule="auto"/>
        <w:jc w:val="left"/>
        <w:rPr>
          <w:rFonts w:hint="default" w:asciiTheme="majorEastAsia" w:hAnsiTheme="majorEastAsia" w:eastAsiaTheme="majorEastAsia" w:cstheme="majorEastAsia"/>
          <w:sz w:val="28"/>
          <w:szCs w:val="28"/>
        </w:rPr>
      </w:pPr>
      <w:r>
        <w:rPr>
          <w:rFonts w:asciiTheme="majorEastAsia" w:hAnsiTheme="majorEastAsia" w:eastAsiaTheme="majorEastAsia" w:cstheme="majorEastAsia"/>
          <w:b/>
          <w:bCs/>
          <w:sz w:val="28"/>
          <w:szCs w:val="28"/>
          <w:lang w:val="zh-TW" w:eastAsia="zh-TW"/>
        </w:rPr>
        <w:t>第三阶段：总结阶段（</w:t>
      </w:r>
      <w:r>
        <w:rPr>
          <w:rFonts w:asciiTheme="majorEastAsia" w:hAnsiTheme="majorEastAsia" w:eastAsiaTheme="majorEastAsia" w:cstheme="majorEastAsia"/>
          <w:b/>
          <w:bCs/>
          <w:sz w:val="28"/>
          <w:szCs w:val="28"/>
        </w:rPr>
        <w:t>2019.1—2020.12</w:t>
      </w:r>
      <w:r>
        <w:rPr>
          <w:rFonts w:asciiTheme="majorEastAsia" w:hAnsiTheme="majorEastAsia" w:eastAsiaTheme="majorEastAsia" w:cstheme="majorEastAsia"/>
          <w:b/>
          <w:bCs/>
          <w:sz w:val="28"/>
          <w:szCs w:val="28"/>
          <w:lang w:val="zh-TW" w:eastAsia="zh-TW"/>
        </w:rPr>
        <w:t>）</w:t>
      </w:r>
    </w:p>
    <w:p>
      <w:pPr>
        <w:pStyle w:val="2"/>
        <w:framePr w:wrap="auto" w:vAnchor="margin" w:hAnchor="text" w:yAlign="inline"/>
        <w:widowControl/>
        <w:spacing w:line="384" w:lineRule="auto"/>
        <w:jc w:val="left"/>
        <w:rPr>
          <w:rFonts w:hint="default" w:asciiTheme="majorEastAsia" w:hAnsiTheme="majorEastAsia" w:eastAsiaTheme="majorEastAsia" w:cstheme="majorEastAsia"/>
          <w:sz w:val="28"/>
          <w:szCs w:val="28"/>
          <w:lang w:val="zh-TW" w:eastAsia="zh-TW"/>
        </w:rPr>
      </w:pP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lang w:val="zh-TW" w:eastAsia="zh-TW"/>
        </w:rPr>
        <w:t>积累、搜集、整理课题研究中的相关资料，进行总结，提炼研究成果，撰写研究报告，召开结题会。</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shd w:val="clear" w:color="auto" w:fill="FFFFFF"/>
        </w:rPr>
        <w:t xml:space="preserve"> </w:t>
      </w:r>
      <w:r>
        <w:rPr>
          <w:rFonts w:hint="eastAsia" w:asciiTheme="majorEastAsia" w:hAnsiTheme="majorEastAsia" w:eastAsiaTheme="majorEastAsia" w:cstheme="majorEastAsia"/>
          <w:sz w:val="28"/>
          <w:szCs w:val="28"/>
          <w:shd w:val="clear" w:color="auto" w:fill="FFFFFF"/>
          <w:lang w:val="zh-TW" w:eastAsia="zh-TW"/>
        </w:rPr>
        <w:t>移动互联网下自主学习模式对初中英语综合能力培养的实践研究</w:t>
      </w:r>
      <w:r>
        <w:rPr>
          <w:rFonts w:hint="eastAsia" w:asciiTheme="majorEastAsia" w:hAnsiTheme="majorEastAsia" w:eastAsiaTheme="majorEastAsia" w:cstheme="majorEastAsia"/>
          <w:sz w:val="28"/>
          <w:szCs w:val="28"/>
          <w:shd w:val="clear" w:color="auto" w:fill="FFFFFF"/>
          <w:lang w:val="zh-TW"/>
        </w:rPr>
        <w:t>”</w:t>
      </w:r>
      <w:r>
        <w:rPr>
          <w:rFonts w:hint="eastAsia" w:asciiTheme="majorEastAsia" w:hAnsiTheme="majorEastAsia" w:eastAsiaTheme="majorEastAsia" w:cstheme="majorEastAsia"/>
          <w:sz w:val="28"/>
          <w:szCs w:val="28"/>
          <w:shd w:val="clear" w:color="auto" w:fill="FFFFFF"/>
          <w:lang w:val="zh-TW" w:eastAsia="zh-TW"/>
        </w:rPr>
        <w:t>综合成果</w:t>
      </w:r>
      <w:r>
        <w:rPr>
          <w:rFonts w:hint="eastAsia" w:asciiTheme="majorEastAsia" w:hAnsiTheme="majorEastAsia" w:eastAsiaTheme="majorEastAsia" w:cstheme="majorEastAsia"/>
          <w:sz w:val="28"/>
          <w:szCs w:val="28"/>
          <w:lang w:val="zh-TW" w:eastAsia="zh-TW"/>
        </w:rPr>
        <w:t>及优秀教学案例展示。</w:t>
      </w:r>
      <w:r>
        <w:rPr>
          <w:rFonts w:hint="eastAsia" w:asciiTheme="majorEastAsia" w:hAnsiTheme="majorEastAsia" w:eastAsiaTheme="majorEastAsia" w:cstheme="majorEastAsia"/>
          <w:sz w:val="28"/>
          <w:szCs w:val="28"/>
        </w:rPr>
        <w:t>最终成果：相关论文、案例、研究报告、实录、课件。</w:t>
      </w:r>
    </w:p>
    <w:p>
      <w:pP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w:t>
      </w:r>
      <w:bookmarkStart w:id="0" w:name="_GoBack"/>
      <w:bookmarkEnd w:id="0"/>
      <w:r>
        <w:rPr>
          <w:rFonts w:hint="eastAsia" w:asciiTheme="majorEastAsia" w:hAnsiTheme="majorEastAsia" w:eastAsiaTheme="majorEastAsia" w:cstheme="majorEastAsia"/>
          <w:b/>
          <w:bCs/>
          <w:sz w:val="28"/>
          <w:szCs w:val="28"/>
        </w:rPr>
        <w:t>课题研究存在的问题与设想</w:t>
      </w:r>
    </w:p>
    <w:p>
      <w:pPr>
        <w:rPr>
          <w:rFonts w:ascii="宋体" w:hAnsi="宋体" w:cs="宋体"/>
          <w:sz w:val="28"/>
          <w:szCs w:val="28"/>
        </w:rPr>
      </w:pPr>
      <w:r>
        <w:rPr>
          <w:rFonts w:hint="eastAsia" w:asciiTheme="majorEastAsia" w:hAnsiTheme="majorEastAsia" w:eastAsiaTheme="majorEastAsia" w:cstheme="majorEastAsia"/>
          <w:b/>
          <w:bCs/>
          <w:sz w:val="28"/>
          <w:szCs w:val="28"/>
        </w:rPr>
        <w:t xml:space="preserve">    </w:t>
      </w:r>
      <w:r>
        <w:rPr>
          <w:rFonts w:hint="eastAsia" w:ascii="宋体" w:hAnsi="宋体" w:cs="宋体"/>
          <w:sz w:val="28"/>
          <w:szCs w:val="28"/>
        </w:rPr>
        <w:t>本课题在研究过程中组织研究组内一线教师，结合新课程理念提出的中学阶段英语课程的总体目标，从“听”“说”“读”“写”四个方面能力培养为出发点，尝试进行了信息化技术下“专题课”课堂模式的探索，积极推进符合课改意识、能够促进学生积极参与和自主学习的新课型。组内教师在课程结束后，针对教学环节中的创新处以及值得推广的教学方法进行总结（例如：批改网、思维导图在英语教学中的使用等）并通过组内量化评价，反思值得商榷的教学环节以及信息化技术的使用是否有效，以避免形式化及仅以使用为目的地推行信息化手段。从实效性出发，着力探索具有实际操作意义的自主学习模式，以推进英语教学的变革，全面培养学生的综合语言运用能力与思维品质。</w:t>
      </w:r>
    </w:p>
    <w:p>
      <w:pPr>
        <w:spacing w:line="360" w:lineRule="auto"/>
        <w:ind w:firstLine="560" w:firstLineChars="200"/>
        <w:rPr>
          <w:rFonts w:hint="eastAsia" w:ascii="宋体" w:hAnsi="宋体"/>
          <w:sz w:val="28"/>
          <w:szCs w:val="28"/>
        </w:rPr>
      </w:pPr>
      <w:r>
        <w:rPr>
          <w:rFonts w:hint="eastAsia" w:ascii="宋体" w:hAnsi="宋体"/>
          <w:sz w:val="28"/>
          <w:szCs w:val="28"/>
        </w:rPr>
        <w:t>在课题实验的开展过程中，数字化与非数字化班型学生阶段性学习成果数据跟踪与反馈研究，从听、说、读、写四方面的成绩进行对比量化分析，某种程度上，也不能完全通过纸质试卷的得分来高度准确衡量评价学生对于综合语言运用能力的掌握程度。因此，只能算作探索性实验，缺乏控制无关因素的措施，不能完全控制误差来源的实验。仅能在成绩表象层面来探索分析何种学习模式更易于刺激及促进学生对于英语学科的学习兴趣，何种自主学习平台更能够真正意义上实现分层教学，以提高不同层面学生的综合语言运用能力。</w:t>
      </w:r>
    </w:p>
    <w:p>
      <w:pPr>
        <w:spacing w:line="360" w:lineRule="auto"/>
        <w:ind w:firstLine="560" w:firstLineChars="200"/>
        <w:rPr>
          <w:rFonts w:ascii="宋体" w:hAnsi="宋体"/>
          <w:sz w:val="28"/>
          <w:szCs w:val="28"/>
        </w:rPr>
      </w:pPr>
      <w:r>
        <w:rPr>
          <w:rFonts w:hint="eastAsia" w:ascii="宋体" w:hAnsi="宋体"/>
          <w:sz w:val="28"/>
          <w:szCs w:val="28"/>
        </w:rPr>
        <w:t>通过实验及课题组老师对于自主学习模式的不断探索总结，学生的英语素养有了明显的提升，但是实验的过程及理论还不够完善，为使此课题实验更加趋于成熟，成果更加显著，我们课题组成员将继续对本课题实施延伸性研究，以推动学校的教研工作向纵深发展。</w:t>
      </w:r>
    </w:p>
    <w:p>
      <w:pPr>
        <w:spacing w:line="360" w:lineRule="auto"/>
        <w:ind w:firstLine="560" w:firstLineChars="200"/>
        <w:rPr>
          <w:rFonts w:ascii="宋体" w:hAnsi="宋体"/>
          <w:sz w:val="28"/>
          <w:szCs w:val="28"/>
        </w:rPr>
      </w:pPr>
    </w:p>
    <w:p>
      <w:pPr>
        <w:rPr>
          <w:b/>
          <w:bCs/>
          <w:color w:val="0000FF"/>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4452B"/>
    <w:multiLevelType w:val="singleLevel"/>
    <w:tmpl w:val="59B4452B"/>
    <w:lvl w:ilvl="0" w:tentative="0">
      <w:start w:val="3"/>
      <w:numFmt w:val="decimal"/>
      <w:lvlText w:val="%1."/>
      <w:lvlJc w:val="left"/>
      <w:pPr>
        <w:tabs>
          <w:tab w:val="left" w:pos="312"/>
        </w:tabs>
      </w:pPr>
    </w:lvl>
  </w:abstractNum>
  <w:abstractNum w:abstractNumId="1">
    <w:nsid w:val="5F9EB531"/>
    <w:multiLevelType w:val="singleLevel"/>
    <w:tmpl w:val="5F9EB531"/>
    <w:lvl w:ilvl="0" w:tentative="0">
      <w:start w:val="1"/>
      <w:numFmt w:val="chineseCounting"/>
      <w:suff w:val="nothing"/>
      <w:lvlText w:val="%1、"/>
      <w:lvlJc w:val="left"/>
    </w:lvl>
  </w:abstractNum>
  <w:abstractNum w:abstractNumId="2">
    <w:nsid w:val="5F9EBE16"/>
    <w:multiLevelType w:val="singleLevel"/>
    <w:tmpl w:val="5F9EBE16"/>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1321"/>
    <w:rsid w:val="00250540"/>
    <w:rsid w:val="0029651F"/>
    <w:rsid w:val="00341722"/>
    <w:rsid w:val="00497352"/>
    <w:rsid w:val="004E1321"/>
    <w:rsid w:val="005247CA"/>
    <w:rsid w:val="00584D14"/>
    <w:rsid w:val="005E76AA"/>
    <w:rsid w:val="006C37D4"/>
    <w:rsid w:val="007F1ABA"/>
    <w:rsid w:val="008123C1"/>
    <w:rsid w:val="00825C10"/>
    <w:rsid w:val="00905A50"/>
    <w:rsid w:val="00911521"/>
    <w:rsid w:val="009965D7"/>
    <w:rsid w:val="00B26152"/>
    <w:rsid w:val="00BD3049"/>
    <w:rsid w:val="00BD796F"/>
    <w:rsid w:val="00C16C51"/>
    <w:rsid w:val="00E6144C"/>
    <w:rsid w:val="02E26248"/>
    <w:rsid w:val="036A6CDC"/>
    <w:rsid w:val="03A42FD8"/>
    <w:rsid w:val="08DC540A"/>
    <w:rsid w:val="09A25432"/>
    <w:rsid w:val="09CD5B03"/>
    <w:rsid w:val="0F060519"/>
    <w:rsid w:val="12995331"/>
    <w:rsid w:val="131F06C0"/>
    <w:rsid w:val="13F61BC9"/>
    <w:rsid w:val="17C270C1"/>
    <w:rsid w:val="246F16B6"/>
    <w:rsid w:val="24E737F8"/>
    <w:rsid w:val="27817D31"/>
    <w:rsid w:val="313C4D04"/>
    <w:rsid w:val="321A4BA7"/>
    <w:rsid w:val="332D48F0"/>
    <w:rsid w:val="34D53D40"/>
    <w:rsid w:val="3D0F7B9E"/>
    <w:rsid w:val="3E89688F"/>
    <w:rsid w:val="423F79D1"/>
    <w:rsid w:val="48D37B82"/>
    <w:rsid w:val="493D7126"/>
    <w:rsid w:val="4D0A7D8F"/>
    <w:rsid w:val="4FFE3B3B"/>
    <w:rsid w:val="52657A04"/>
    <w:rsid w:val="5E540A33"/>
    <w:rsid w:val="627B1034"/>
    <w:rsid w:val="674816C0"/>
    <w:rsid w:val="7C4B7082"/>
    <w:rsid w:val="7F20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next w:val="1"/>
    <w:unhideWhenUsed/>
    <w:qFormat/>
    <w:uiPriority w:val="9"/>
    <w:pPr>
      <w:framePr w:wrap="around" w:vAnchor="margin" w:hAnchor="text" w:yAlign="top"/>
      <w:widowControl w:val="0"/>
      <w:jc w:val="both"/>
      <w:outlineLvl w:val="3"/>
    </w:pPr>
    <w:rPr>
      <w:rFonts w:hint="eastAsia" w:ascii="Arial Unicode MS" w:hAnsi="Arial Unicode MS" w:eastAsia="Times New Roman" w:cs="Arial Unicode MS"/>
      <w:color w:val="000000"/>
      <w:sz w:val="21"/>
      <w:szCs w:val="22"/>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默认"/>
    <w:qFormat/>
    <w:uiPriority w:val="0"/>
    <w:rPr>
      <w:rFonts w:hint="eastAsia" w:ascii="Arial Unicode MS" w:hAnsi="Arial Unicode MS" w:eastAsia="Helvetica" w:cs="Arial Unicode MS"/>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1032</Words>
  <Characters>5883</Characters>
  <Lines>49</Lines>
  <Paragraphs>13</Paragraphs>
  <TotalTime>7</TotalTime>
  <ScaleCrop>false</ScaleCrop>
  <LinksUpToDate>false</LinksUpToDate>
  <CharactersWithSpaces>6902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2020-10-31T15:22:00Z</dcterms:created>
  <dc:creator>Administrator</dc:creator>
  <cp:lastModifiedBy>Polaris</cp:lastModifiedBy>
  <dcterms:modified xsi:type="dcterms:W3CDTF">2020-11-14T02:49:47Z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